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85D" w:rsidRPr="00F90CF8" w:rsidRDefault="0027585D">
      <w:pPr>
        <w:pStyle w:val="Heading1"/>
        <w:kinsoku w:val="0"/>
        <w:overflowPunct w:val="0"/>
      </w:pPr>
      <w:bookmarkStart w:id="0" w:name="_GoBack"/>
      <w:bookmarkEnd w:id="0"/>
      <w:r w:rsidRPr="00F90CF8">
        <w:t>LOAN AGREEMENT</w:t>
      </w:r>
    </w:p>
    <w:p w:rsidR="0027585D" w:rsidRPr="00F90CF8" w:rsidRDefault="0027585D">
      <w:pPr>
        <w:pStyle w:val="BodyText"/>
        <w:kinsoku w:val="0"/>
        <w:overflowPunct w:val="0"/>
        <w:spacing w:before="1"/>
        <w:rPr>
          <w:b/>
          <w:bCs/>
        </w:rPr>
      </w:pPr>
    </w:p>
    <w:p w:rsidR="0027585D" w:rsidRPr="00F90CF8" w:rsidRDefault="0027585D">
      <w:pPr>
        <w:pStyle w:val="BodyText"/>
        <w:kinsoku w:val="0"/>
        <w:overflowPunct w:val="0"/>
        <w:spacing w:before="1"/>
        <w:ind w:left="3454" w:right="3134"/>
        <w:jc w:val="center"/>
      </w:pPr>
      <w:r w:rsidRPr="00F90CF8">
        <w:t>SOUTHWESTERN UNIVERSITY</w:t>
      </w:r>
    </w:p>
    <w:p w:rsidR="0027585D" w:rsidRPr="00F90CF8" w:rsidRDefault="0027585D">
      <w:pPr>
        <w:pStyle w:val="BodyText"/>
        <w:kinsoku w:val="0"/>
        <w:overflowPunct w:val="0"/>
        <w:spacing w:before="47" w:line="285" w:lineRule="auto"/>
        <w:ind w:left="3505" w:right="2841" w:firstLine="924"/>
      </w:pPr>
      <w:r w:rsidRPr="00F90CF8">
        <w:t>P. O. Box 770 Georgetown, Texas 78627-0770</w:t>
      </w:r>
    </w:p>
    <w:p w:rsidR="0027585D" w:rsidRPr="00F90CF8" w:rsidRDefault="0027585D">
      <w:pPr>
        <w:pStyle w:val="BodyText"/>
        <w:kinsoku w:val="0"/>
        <w:overflowPunct w:val="0"/>
        <w:spacing w:line="251" w:lineRule="exact"/>
        <w:ind w:left="3947"/>
      </w:pPr>
      <w:r w:rsidRPr="00F90CF8">
        <w:t>Phone: (512) 863-6511</w:t>
      </w:r>
    </w:p>
    <w:p w:rsidR="0027585D" w:rsidRPr="00F90CF8" w:rsidRDefault="0027585D">
      <w:pPr>
        <w:pStyle w:val="BodyText"/>
        <w:kinsoku w:val="0"/>
        <w:overflowPunct w:val="0"/>
        <w:spacing w:before="47"/>
        <w:ind w:left="4048"/>
      </w:pPr>
      <w:r w:rsidRPr="00F90CF8">
        <w:t>FAX: (512) 863-1436</w:t>
      </w:r>
    </w:p>
    <w:p w:rsidR="0027585D" w:rsidRPr="00F90CF8" w:rsidRDefault="0027585D">
      <w:pPr>
        <w:pStyle w:val="BodyText"/>
        <w:kinsoku w:val="0"/>
        <w:overflowPunct w:val="0"/>
        <w:spacing w:before="1"/>
      </w:pPr>
    </w:p>
    <w:p w:rsidR="0027585D" w:rsidRPr="00F90CF8" w:rsidRDefault="00CF55A0">
      <w:pPr>
        <w:pStyle w:val="BodyText"/>
        <w:kinsoku w:val="0"/>
        <w:overflowPunct w:val="0"/>
        <w:spacing w:before="93"/>
        <w:ind w:left="420"/>
      </w:pPr>
      <w:r>
        <w:t>Date: _________________________</w:t>
      </w:r>
      <w:r w:rsidR="0027585D" w:rsidRPr="00F90CF8">
        <w:t>, 202</w:t>
      </w:r>
      <w:r w:rsidR="00A964F7">
        <w:t>2</w:t>
      </w:r>
    </w:p>
    <w:p w:rsidR="0027585D" w:rsidRPr="00F90CF8" w:rsidRDefault="0027585D">
      <w:pPr>
        <w:pStyle w:val="BodyText"/>
        <w:kinsoku w:val="0"/>
        <w:overflowPunct w:val="0"/>
        <w:spacing w:before="2"/>
      </w:pPr>
    </w:p>
    <w:p w:rsidR="0027585D" w:rsidRPr="00F90CF8" w:rsidRDefault="00CF55A0">
      <w:pPr>
        <w:pStyle w:val="BodyText"/>
        <w:kinsoku w:val="0"/>
        <w:overflowPunct w:val="0"/>
        <w:spacing w:line="285" w:lineRule="auto"/>
        <w:ind w:left="420" w:right="153"/>
      </w:pPr>
      <w:r>
        <w:t>__________________________</w:t>
      </w:r>
      <w:r w:rsidR="0027585D" w:rsidRPr="00F90CF8">
        <w:t xml:space="preserve"> hereafter referred to as “the </w:t>
      </w:r>
      <w:r w:rsidR="0027585D" w:rsidRPr="00F90CF8">
        <w:rPr>
          <w:spacing w:val="-3"/>
        </w:rPr>
        <w:t xml:space="preserve">Lender,” </w:t>
      </w:r>
      <w:r w:rsidR="0027585D" w:rsidRPr="00F90CF8">
        <w:t xml:space="preserve">agrees to loan the items listed in Appendix A to Southwestern </w:t>
      </w:r>
      <w:r w:rsidR="0027585D" w:rsidRPr="00F90CF8">
        <w:rPr>
          <w:spacing w:val="-3"/>
        </w:rPr>
        <w:t xml:space="preserve">University, </w:t>
      </w:r>
      <w:r w:rsidR="0027585D" w:rsidRPr="00F90CF8">
        <w:t xml:space="preserve">hereafter referred to as “the Exhibitor,” for an exhibition on view from </w:t>
      </w:r>
      <w:r>
        <w:t>__________________________</w:t>
      </w:r>
      <w:r w:rsidR="0027585D" w:rsidRPr="00F90CF8">
        <w:t xml:space="preserve">, </w:t>
      </w:r>
      <w:r w:rsidR="00A964F7">
        <w:t>2022</w:t>
      </w:r>
      <w:r w:rsidR="0027585D" w:rsidRPr="00F90CF8">
        <w:t xml:space="preserve"> through </w:t>
      </w:r>
      <w:r>
        <w:t>__________________________</w:t>
      </w:r>
      <w:r w:rsidR="0027585D" w:rsidRPr="00F90CF8">
        <w:t xml:space="preserve">, </w:t>
      </w:r>
      <w:r w:rsidR="00A964F7">
        <w:t>2022</w:t>
      </w:r>
      <w:r w:rsidR="0027585D" w:rsidRPr="00F90CF8">
        <w:t>. The exhibition dates are firm unless the Lender</w:t>
      </w:r>
      <w:r w:rsidR="0027585D" w:rsidRPr="00F90CF8">
        <w:rPr>
          <w:spacing w:val="-6"/>
        </w:rPr>
        <w:t xml:space="preserve"> </w:t>
      </w:r>
      <w:r w:rsidR="0027585D" w:rsidRPr="00F90CF8">
        <w:t>and</w:t>
      </w:r>
      <w:r w:rsidR="0027585D" w:rsidRPr="00F90CF8">
        <w:rPr>
          <w:spacing w:val="-5"/>
        </w:rPr>
        <w:t xml:space="preserve"> </w:t>
      </w:r>
      <w:r w:rsidR="0027585D" w:rsidRPr="00F90CF8">
        <w:t>the</w:t>
      </w:r>
      <w:r w:rsidR="0027585D" w:rsidRPr="00F90CF8">
        <w:rPr>
          <w:spacing w:val="-6"/>
        </w:rPr>
        <w:t xml:space="preserve"> </w:t>
      </w:r>
      <w:r w:rsidR="0027585D" w:rsidRPr="00F90CF8">
        <w:t>Exhibitor</w:t>
      </w:r>
      <w:r w:rsidR="0027585D" w:rsidRPr="00F90CF8">
        <w:rPr>
          <w:spacing w:val="-5"/>
        </w:rPr>
        <w:t xml:space="preserve"> </w:t>
      </w:r>
      <w:r w:rsidR="0027585D" w:rsidRPr="00F90CF8">
        <w:t>mutually</w:t>
      </w:r>
      <w:r w:rsidR="0027585D" w:rsidRPr="00F90CF8">
        <w:rPr>
          <w:spacing w:val="-5"/>
        </w:rPr>
        <w:t xml:space="preserve"> </w:t>
      </w:r>
      <w:r w:rsidR="0027585D" w:rsidRPr="00F90CF8">
        <w:t>agree</w:t>
      </w:r>
      <w:r w:rsidR="0027585D" w:rsidRPr="00F90CF8">
        <w:rPr>
          <w:spacing w:val="-6"/>
        </w:rPr>
        <w:t xml:space="preserve"> </w:t>
      </w:r>
      <w:r w:rsidR="0027585D" w:rsidRPr="00F90CF8">
        <w:t>to</w:t>
      </w:r>
      <w:r w:rsidR="0027585D" w:rsidRPr="00F90CF8">
        <w:rPr>
          <w:spacing w:val="-5"/>
        </w:rPr>
        <w:t xml:space="preserve"> </w:t>
      </w:r>
      <w:r w:rsidR="0027585D" w:rsidRPr="00F90CF8">
        <w:t>extend</w:t>
      </w:r>
      <w:r w:rsidR="0027585D" w:rsidRPr="00F90CF8">
        <w:rPr>
          <w:spacing w:val="-5"/>
        </w:rPr>
        <w:t xml:space="preserve"> </w:t>
      </w:r>
      <w:r w:rsidR="0027585D" w:rsidRPr="00F90CF8">
        <w:t>such</w:t>
      </w:r>
      <w:r w:rsidR="0027585D" w:rsidRPr="00F90CF8">
        <w:rPr>
          <w:spacing w:val="-6"/>
        </w:rPr>
        <w:t xml:space="preserve"> </w:t>
      </w:r>
      <w:r w:rsidR="0027585D" w:rsidRPr="00F90CF8">
        <w:t>exhibition.</w:t>
      </w:r>
      <w:r w:rsidR="0027585D" w:rsidRPr="00F90CF8">
        <w:rPr>
          <w:spacing w:val="-9"/>
        </w:rPr>
        <w:t xml:space="preserve"> </w:t>
      </w:r>
      <w:r w:rsidR="0027585D" w:rsidRPr="00F90CF8">
        <w:t>The</w:t>
      </w:r>
      <w:r w:rsidR="0027585D" w:rsidRPr="00F90CF8">
        <w:rPr>
          <w:spacing w:val="-5"/>
        </w:rPr>
        <w:t xml:space="preserve"> </w:t>
      </w:r>
      <w:r w:rsidR="0027585D" w:rsidRPr="00F90CF8">
        <w:t>Lender</w:t>
      </w:r>
      <w:r w:rsidR="0027585D" w:rsidRPr="00F90CF8">
        <w:rPr>
          <w:spacing w:val="-5"/>
        </w:rPr>
        <w:t xml:space="preserve"> </w:t>
      </w:r>
      <w:r w:rsidR="0027585D" w:rsidRPr="00F90CF8">
        <w:t>warrants</w:t>
      </w:r>
      <w:r w:rsidR="0027585D" w:rsidRPr="00F90CF8">
        <w:rPr>
          <w:spacing w:val="-6"/>
        </w:rPr>
        <w:t xml:space="preserve"> </w:t>
      </w:r>
      <w:r w:rsidR="0027585D" w:rsidRPr="00F90CF8">
        <w:t>that</w:t>
      </w:r>
      <w:r w:rsidR="0027585D" w:rsidRPr="00F90CF8">
        <w:rPr>
          <w:spacing w:val="-5"/>
        </w:rPr>
        <w:t xml:space="preserve"> </w:t>
      </w:r>
      <w:r w:rsidR="0027585D" w:rsidRPr="00F90CF8">
        <w:t xml:space="preserve">the Lender is the </w:t>
      </w:r>
      <w:r w:rsidR="0027585D" w:rsidRPr="00F90CF8">
        <w:rPr>
          <w:spacing w:val="-3"/>
        </w:rPr>
        <w:t xml:space="preserve">owner, </w:t>
      </w:r>
      <w:r w:rsidR="0027585D" w:rsidRPr="00F90CF8">
        <w:t>authorized possessor or authorized representative for artist of the items and has the authority to execute this agreement and to carry out the terms and conditions expressed herein. The current title of the exhibit shall be “Alumni Art</w:t>
      </w:r>
      <w:r w:rsidR="0027585D" w:rsidRPr="00F90CF8">
        <w:rPr>
          <w:spacing w:val="-44"/>
        </w:rPr>
        <w:t xml:space="preserve"> </w:t>
      </w:r>
      <w:r w:rsidR="0027585D" w:rsidRPr="00F90CF8">
        <w:t>Exhibition.”</w:t>
      </w:r>
    </w:p>
    <w:p w:rsidR="0027585D" w:rsidRPr="00F90CF8" w:rsidRDefault="0027585D">
      <w:pPr>
        <w:pStyle w:val="BodyText"/>
        <w:kinsoku w:val="0"/>
        <w:overflowPunct w:val="0"/>
        <w:spacing w:before="5"/>
      </w:pPr>
    </w:p>
    <w:p w:rsidR="0027585D" w:rsidRPr="00F90CF8" w:rsidRDefault="0027585D">
      <w:pPr>
        <w:pStyle w:val="ListParagraph"/>
        <w:numPr>
          <w:ilvl w:val="0"/>
          <w:numId w:val="1"/>
        </w:numPr>
        <w:tabs>
          <w:tab w:val="left" w:pos="905"/>
        </w:tabs>
        <w:kinsoku w:val="0"/>
        <w:overflowPunct w:val="0"/>
        <w:spacing w:line="285" w:lineRule="auto"/>
        <w:ind w:right="182" w:firstLine="0"/>
        <w:rPr>
          <w:sz w:val="22"/>
          <w:szCs w:val="22"/>
        </w:rPr>
      </w:pPr>
      <w:r w:rsidRPr="00F90CF8">
        <w:rPr>
          <w:sz w:val="22"/>
          <w:szCs w:val="22"/>
        </w:rPr>
        <w:t>The Exhibitor is responsible for the safe, professional quality packaging of all items included</w:t>
      </w:r>
      <w:r w:rsidRPr="00F90CF8">
        <w:rPr>
          <w:spacing w:val="-6"/>
          <w:sz w:val="22"/>
          <w:szCs w:val="22"/>
        </w:rPr>
        <w:t xml:space="preserve"> </w:t>
      </w:r>
      <w:r w:rsidRPr="00F90CF8">
        <w:rPr>
          <w:sz w:val="22"/>
          <w:szCs w:val="22"/>
        </w:rPr>
        <w:t>in</w:t>
      </w:r>
      <w:r w:rsidRPr="00F90CF8">
        <w:rPr>
          <w:spacing w:val="-5"/>
          <w:sz w:val="22"/>
          <w:szCs w:val="22"/>
        </w:rPr>
        <w:t xml:space="preserve"> </w:t>
      </w:r>
      <w:r w:rsidRPr="00F90CF8">
        <w:rPr>
          <w:sz w:val="22"/>
          <w:szCs w:val="22"/>
        </w:rPr>
        <w:t>the</w:t>
      </w:r>
      <w:r w:rsidRPr="00F90CF8">
        <w:rPr>
          <w:spacing w:val="-5"/>
          <w:sz w:val="22"/>
          <w:szCs w:val="22"/>
        </w:rPr>
        <w:t xml:space="preserve"> </w:t>
      </w:r>
      <w:r w:rsidRPr="00F90CF8">
        <w:rPr>
          <w:sz w:val="22"/>
          <w:szCs w:val="22"/>
        </w:rPr>
        <w:t>exhibit.</w:t>
      </w:r>
      <w:r w:rsidRPr="00F90CF8">
        <w:rPr>
          <w:spacing w:val="-9"/>
          <w:sz w:val="22"/>
          <w:szCs w:val="22"/>
        </w:rPr>
        <w:t xml:space="preserve"> </w:t>
      </w:r>
      <w:r w:rsidRPr="00F90CF8">
        <w:rPr>
          <w:sz w:val="22"/>
          <w:szCs w:val="22"/>
        </w:rPr>
        <w:t>The</w:t>
      </w:r>
      <w:r w:rsidRPr="00F90CF8">
        <w:rPr>
          <w:spacing w:val="-6"/>
          <w:sz w:val="22"/>
          <w:szCs w:val="22"/>
        </w:rPr>
        <w:t xml:space="preserve"> </w:t>
      </w:r>
      <w:r w:rsidRPr="00F90CF8">
        <w:rPr>
          <w:sz w:val="22"/>
          <w:szCs w:val="22"/>
        </w:rPr>
        <w:t>Exhibitor</w:t>
      </w:r>
      <w:r w:rsidRPr="00F90CF8">
        <w:rPr>
          <w:spacing w:val="-5"/>
          <w:sz w:val="22"/>
          <w:szCs w:val="22"/>
        </w:rPr>
        <w:t xml:space="preserve"> </w:t>
      </w:r>
      <w:r w:rsidRPr="00F90CF8">
        <w:rPr>
          <w:sz w:val="22"/>
          <w:szCs w:val="22"/>
        </w:rPr>
        <w:t>will</w:t>
      </w:r>
      <w:r w:rsidRPr="00F90CF8">
        <w:rPr>
          <w:spacing w:val="-5"/>
          <w:sz w:val="22"/>
          <w:szCs w:val="22"/>
        </w:rPr>
        <w:t xml:space="preserve"> </w:t>
      </w:r>
      <w:r w:rsidRPr="00F90CF8">
        <w:rPr>
          <w:sz w:val="22"/>
          <w:szCs w:val="22"/>
        </w:rPr>
        <w:t>retain</w:t>
      </w:r>
      <w:r w:rsidRPr="00F90CF8">
        <w:rPr>
          <w:spacing w:val="-2"/>
          <w:sz w:val="22"/>
          <w:szCs w:val="22"/>
        </w:rPr>
        <w:t xml:space="preserve"> </w:t>
      </w:r>
      <w:r w:rsidRPr="00F90CF8">
        <w:rPr>
          <w:sz w:val="22"/>
          <w:szCs w:val="22"/>
        </w:rPr>
        <w:t>the</w:t>
      </w:r>
      <w:r w:rsidRPr="00F90CF8">
        <w:rPr>
          <w:spacing w:val="-5"/>
          <w:sz w:val="22"/>
          <w:szCs w:val="22"/>
        </w:rPr>
        <w:t xml:space="preserve"> </w:t>
      </w:r>
      <w:r w:rsidRPr="00F90CF8">
        <w:rPr>
          <w:sz w:val="22"/>
          <w:szCs w:val="22"/>
        </w:rPr>
        <w:t>original</w:t>
      </w:r>
      <w:r w:rsidRPr="00F90CF8">
        <w:rPr>
          <w:spacing w:val="-5"/>
          <w:sz w:val="22"/>
          <w:szCs w:val="22"/>
        </w:rPr>
        <w:t xml:space="preserve"> </w:t>
      </w:r>
      <w:r w:rsidRPr="00F90CF8">
        <w:rPr>
          <w:sz w:val="22"/>
          <w:szCs w:val="22"/>
        </w:rPr>
        <w:t>shipping</w:t>
      </w:r>
      <w:r w:rsidRPr="00F90CF8">
        <w:rPr>
          <w:spacing w:val="-6"/>
          <w:sz w:val="22"/>
          <w:szCs w:val="22"/>
        </w:rPr>
        <w:t xml:space="preserve"> </w:t>
      </w:r>
      <w:r w:rsidRPr="00F90CF8">
        <w:rPr>
          <w:sz w:val="22"/>
          <w:szCs w:val="22"/>
        </w:rPr>
        <w:t>containers</w:t>
      </w:r>
      <w:r w:rsidRPr="00F90CF8">
        <w:rPr>
          <w:spacing w:val="-5"/>
          <w:sz w:val="22"/>
          <w:szCs w:val="22"/>
        </w:rPr>
        <w:t xml:space="preserve"> </w:t>
      </w:r>
      <w:r w:rsidRPr="00F90CF8">
        <w:rPr>
          <w:sz w:val="22"/>
          <w:szCs w:val="22"/>
        </w:rPr>
        <w:t>in</w:t>
      </w:r>
      <w:r w:rsidRPr="00F90CF8">
        <w:rPr>
          <w:spacing w:val="-5"/>
          <w:sz w:val="22"/>
          <w:szCs w:val="22"/>
        </w:rPr>
        <w:t xml:space="preserve"> </w:t>
      </w:r>
      <w:r w:rsidRPr="00F90CF8">
        <w:rPr>
          <w:sz w:val="22"/>
          <w:szCs w:val="22"/>
        </w:rPr>
        <w:t>a</w:t>
      </w:r>
      <w:r w:rsidRPr="00F90CF8">
        <w:rPr>
          <w:spacing w:val="-5"/>
          <w:sz w:val="22"/>
          <w:szCs w:val="22"/>
        </w:rPr>
        <w:t xml:space="preserve"> </w:t>
      </w:r>
      <w:r w:rsidRPr="00F90CF8">
        <w:rPr>
          <w:sz w:val="22"/>
          <w:szCs w:val="22"/>
        </w:rPr>
        <w:t>clean</w:t>
      </w:r>
      <w:r w:rsidRPr="00F90CF8">
        <w:rPr>
          <w:spacing w:val="-6"/>
          <w:sz w:val="22"/>
          <w:szCs w:val="22"/>
        </w:rPr>
        <w:t xml:space="preserve"> </w:t>
      </w:r>
      <w:r w:rsidRPr="00F90CF8">
        <w:rPr>
          <w:sz w:val="22"/>
          <w:szCs w:val="22"/>
        </w:rPr>
        <w:t xml:space="preserve">indoor space, and, if requested in writing by the </w:t>
      </w:r>
      <w:r w:rsidRPr="00F90CF8">
        <w:rPr>
          <w:spacing w:val="-3"/>
          <w:sz w:val="22"/>
          <w:szCs w:val="22"/>
        </w:rPr>
        <w:t xml:space="preserve">Lender, </w:t>
      </w:r>
      <w:r w:rsidRPr="00F90CF8">
        <w:rPr>
          <w:sz w:val="22"/>
          <w:szCs w:val="22"/>
        </w:rPr>
        <w:t>will acclimate the shipping containers to the conditions of the exhibition environment forty-eight (48) hours prior to</w:t>
      </w:r>
      <w:r w:rsidRPr="00F90CF8">
        <w:rPr>
          <w:spacing w:val="-26"/>
          <w:sz w:val="22"/>
          <w:szCs w:val="22"/>
        </w:rPr>
        <w:t xml:space="preserve"> </w:t>
      </w:r>
      <w:r w:rsidRPr="00F90CF8">
        <w:rPr>
          <w:sz w:val="22"/>
          <w:szCs w:val="22"/>
        </w:rPr>
        <w:t>packing.</w:t>
      </w:r>
    </w:p>
    <w:p w:rsidR="0027585D" w:rsidRPr="00F90CF8" w:rsidRDefault="0027585D">
      <w:pPr>
        <w:pStyle w:val="BodyText"/>
        <w:kinsoku w:val="0"/>
        <w:overflowPunct w:val="0"/>
        <w:spacing w:before="8"/>
      </w:pPr>
    </w:p>
    <w:p w:rsidR="0027585D" w:rsidRPr="00F90CF8" w:rsidRDefault="0027585D">
      <w:pPr>
        <w:pStyle w:val="ListParagraph"/>
        <w:numPr>
          <w:ilvl w:val="0"/>
          <w:numId w:val="1"/>
        </w:numPr>
        <w:tabs>
          <w:tab w:val="left" w:pos="905"/>
        </w:tabs>
        <w:kinsoku w:val="0"/>
        <w:overflowPunct w:val="0"/>
        <w:spacing w:line="285" w:lineRule="auto"/>
        <w:ind w:right="170" w:firstLine="0"/>
        <w:rPr>
          <w:sz w:val="22"/>
          <w:szCs w:val="22"/>
        </w:rPr>
      </w:pPr>
      <w:r w:rsidRPr="00F90CF8">
        <w:rPr>
          <w:sz w:val="22"/>
          <w:szCs w:val="22"/>
        </w:rPr>
        <w:t xml:space="preserve">The Exhibitor will exercise the same care with respect to the exhibition as it does its own private </w:t>
      </w:r>
      <w:r w:rsidRPr="00F90CF8">
        <w:rPr>
          <w:spacing w:val="-3"/>
          <w:sz w:val="22"/>
          <w:szCs w:val="22"/>
        </w:rPr>
        <w:t xml:space="preserve">property. </w:t>
      </w:r>
      <w:r w:rsidRPr="00F90CF8">
        <w:rPr>
          <w:sz w:val="22"/>
          <w:szCs w:val="22"/>
        </w:rPr>
        <w:t xml:space="preserve">Items shall remain in the condition in which they are received and may not be altered in any </w:t>
      </w:r>
      <w:r w:rsidRPr="00F90CF8">
        <w:rPr>
          <w:spacing w:val="-5"/>
          <w:sz w:val="22"/>
          <w:szCs w:val="22"/>
        </w:rPr>
        <w:t xml:space="preserve">way. </w:t>
      </w:r>
      <w:r w:rsidRPr="00F90CF8">
        <w:rPr>
          <w:sz w:val="22"/>
          <w:szCs w:val="22"/>
        </w:rPr>
        <w:t>The Exhibitor will be responsible for maintaining constant protection of the exhibit against fire, theft, vandalism, extreme fluctuations in the environment, direct sunlight, mishandling</w:t>
      </w:r>
      <w:r w:rsidRPr="00F90CF8">
        <w:rPr>
          <w:spacing w:val="-6"/>
          <w:sz w:val="22"/>
          <w:szCs w:val="22"/>
        </w:rPr>
        <w:t xml:space="preserve"> </w:t>
      </w:r>
      <w:r w:rsidRPr="00F90CF8">
        <w:rPr>
          <w:sz w:val="22"/>
          <w:szCs w:val="22"/>
        </w:rPr>
        <w:t>by</w:t>
      </w:r>
      <w:r w:rsidRPr="00F90CF8">
        <w:rPr>
          <w:spacing w:val="-5"/>
          <w:sz w:val="22"/>
          <w:szCs w:val="22"/>
        </w:rPr>
        <w:t xml:space="preserve"> </w:t>
      </w:r>
      <w:r w:rsidRPr="00F90CF8">
        <w:rPr>
          <w:sz w:val="22"/>
          <w:szCs w:val="22"/>
        </w:rPr>
        <w:t>inexperienced</w:t>
      </w:r>
      <w:r w:rsidRPr="00F90CF8">
        <w:rPr>
          <w:spacing w:val="-6"/>
          <w:sz w:val="22"/>
          <w:szCs w:val="22"/>
        </w:rPr>
        <w:t xml:space="preserve"> </w:t>
      </w:r>
      <w:r w:rsidRPr="00F90CF8">
        <w:rPr>
          <w:sz w:val="22"/>
          <w:szCs w:val="22"/>
        </w:rPr>
        <w:t>persons</w:t>
      </w:r>
      <w:r w:rsidRPr="00F90CF8">
        <w:rPr>
          <w:spacing w:val="-5"/>
          <w:sz w:val="22"/>
          <w:szCs w:val="22"/>
        </w:rPr>
        <w:t xml:space="preserve"> </w:t>
      </w:r>
      <w:r w:rsidRPr="00F90CF8">
        <w:rPr>
          <w:sz w:val="22"/>
          <w:szCs w:val="22"/>
        </w:rPr>
        <w:t>or</w:t>
      </w:r>
      <w:r w:rsidRPr="00F90CF8">
        <w:rPr>
          <w:spacing w:val="-5"/>
          <w:sz w:val="22"/>
          <w:szCs w:val="22"/>
        </w:rPr>
        <w:t xml:space="preserve"> </w:t>
      </w:r>
      <w:r w:rsidRPr="00F90CF8">
        <w:rPr>
          <w:sz w:val="22"/>
          <w:szCs w:val="22"/>
        </w:rPr>
        <w:t>the</w:t>
      </w:r>
      <w:r w:rsidRPr="00F90CF8">
        <w:rPr>
          <w:spacing w:val="-6"/>
          <w:sz w:val="22"/>
          <w:szCs w:val="22"/>
        </w:rPr>
        <w:t xml:space="preserve"> </w:t>
      </w:r>
      <w:r w:rsidRPr="00F90CF8">
        <w:rPr>
          <w:sz w:val="22"/>
          <w:szCs w:val="22"/>
        </w:rPr>
        <w:t>public,</w:t>
      </w:r>
      <w:r w:rsidRPr="00F90CF8">
        <w:rPr>
          <w:spacing w:val="-5"/>
          <w:sz w:val="22"/>
          <w:szCs w:val="22"/>
        </w:rPr>
        <w:t xml:space="preserve"> </w:t>
      </w:r>
      <w:r w:rsidRPr="00F90CF8">
        <w:rPr>
          <w:sz w:val="22"/>
          <w:szCs w:val="22"/>
        </w:rPr>
        <w:t>and</w:t>
      </w:r>
      <w:r w:rsidRPr="00F90CF8">
        <w:rPr>
          <w:spacing w:val="-6"/>
          <w:sz w:val="22"/>
          <w:szCs w:val="22"/>
        </w:rPr>
        <w:t xml:space="preserve"> </w:t>
      </w:r>
      <w:r w:rsidRPr="00F90CF8">
        <w:rPr>
          <w:sz w:val="22"/>
          <w:szCs w:val="22"/>
        </w:rPr>
        <w:t>other</w:t>
      </w:r>
      <w:r w:rsidRPr="00F90CF8">
        <w:rPr>
          <w:spacing w:val="-5"/>
          <w:sz w:val="22"/>
          <w:szCs w:val="22"/>
        </w:rPr>
        <w:t xml:space="preserve"> </w:t>
      </w:r>
      <w:r w:rsidRPr="00F90CF8">
        <w:rPr>
          <w:sz w:val="22"/>
          <w:szCs w:val="22"/>
        </w:rPr>
        <w:t>conditions</w:t>
      </w:r>
      <w:r w:rsidRPr="00F90CF8">
        <w:rPr>
          <w:spacing w:val="-5"/>
          <w:sz w:val="22"/>
          <w:szCs w:val="22"/>
        </w:rPr>
        <w:t xml:space="preserve"> </w:t>
      </w:r>
      <w:r w:rsidRPr="00F90CF8">
        <w:rPr>
          <w:sz w:val="22"/>
          <w:szCs w:val="22"/>
        </w:rPr>
        <w:t>that</w:t>
      </w:r>
      <w:r w:rsidRPr="00F90CF8">
        <w:rPr>
          <w:spacing w:val="-6"/>
          <w:sz w:val="22"/>
          <w:szCs w:val="22"/>
        </w:rPr>
        <w:t xml:space="preserve"> </w:t>
      </w:r>
      <w:r w:rsidRPr="00F90CF8">
        <w:rPr>
          <w:sz w:val="22"/>
          <w:szCs w:val="22"/>
        </w:rPr>
        <w:t>may</w:t>
      </w:r>
      <w:r w:rsidRPr="00F90CF8">
        <w:rPr>
          <w:spacing w:val="-5"/>
          <w:sz w:val="22"/>
          <w:szCs w:val="22"/>
        </w:rPr>
        <w:t xml:space="preserve"> </w:t>
      </w:r>
      <w:r w:rsidRPr="00F90CF8">
        <w:rPr>
          <w:sz w:val="22"/>
          <w:szCs w:val="22"/>
        </w:rPr>
        <w:t>result</w:t>
      </w:r>
      <w:r w:rsidRPr="00F90CF8">
        <w:rPr>
          <w:spacing w:val="-5"/>
          <w:sz w:val="22"/>
          <w:szCs w:val="22"/>
        </w:rPr>
        <w:t xml:space="preserve"> </w:t>
      </w:r>
      <w:r w:rsidRPr="00F90CF8">
        <w:rPr>
          <w:sz w:val="22"/>
          <w:szCs w:val="22"/>
        </w:rPr>
        <w:t>in</w:t>
      </w:r>
      <w:r w:rsidRPr="00F90CF8">
        <w:rPr>
          <w:spacing w:val="-6"/>
          <w:sz w:val="22"/>
          <w:szCs w:val="22"/>
        </w:rPr>
        <w:t xml:space="preserve"> </w:t>
      </w:r>
      <w:r w:rsidRPr="00F90CF8">
        <w:rPr>
          <w:sz w:val="22"/>
          <w:szCs w:val="22"/>
        </w:rPr>
        <w:t>loss or</w:t>
      </w:r>
      <w:r w:rsidRPr="00F90CF8">
        <w:rPr>
          <w:spacing w:val="-2"/>
          <w:sz w:val="22"/>
          <w:szCs w:val="22"/>
        </w:rPr>
        <w:t xml:space="preserve"> </w:t>
      </w:r>
      <w:r w:rsidRPr="00F90CF8">
        <w:rPr>
          <w:sz w:val="22"/>
          <w:szCs w:val="22"/>
        </w:rPr>
        <w:t>damage.</w:t>
      </w:r>
    </w:p>
    <w:p w:rsidR="0027585D" w:rsidRPr="00F90CF8" w:rsidRDefault="0027585D">
      <w:pPr>
        <w:pStyle w:val="BodyText"/>
        <w:kinsoku w:val="0"/>
        <w:overflowPunct w:val="0"/>
        <w:spacing w:before="6"/>
      </w:pPr>
    </w:p>
    <w:p w:rsidR="0027585D" w:rsidRPr="00F90CF8" w:rsidRDefault="0027585D">
      <w:pPr>
        <w:pStyle w:val="ListParagraph"/>
        <w:numPr>
          <w:ilvl w:val="0"/>
          <w:numId w:val="1"/>
        </w:numPr>
        <w:tabs>
          <w:tab w:val="left" w:pos="905"/>
        </w:tabs>
        <w:kinsoku w:val="0"/>
        <w:overflowPunct w:val="0"/>
        <w:spacing w:before="1" w:line="285" w:lineRule="auto"/>
        <w:ind w:right="182" w:firstLine="0"/>
        <w:rPr>
          <w:sz w:val="22"/>
          <w:szCs w:val="22"/>
        </w:rPr>
      </w:pPr>
      <w:r w:rsidRPr="00F90CF8">
        <w:rPr>
          <w:sz w:val="22"/>
          <w:szCs w:val="22"/>
        </w:rPr>
        <w:t>The Lender hereby warrants that no claim to copyright exists or that the actions herein contemplated by the Exhibitor will not infringe upon such copyright claim if it does exist. Unless permission</w:t>
      </w:r>
      <w:r w:rsidRPr="00F90CF8">
        <w:rPr>
          <w:spacing w:val="-6"/>
          <w:sz w:val="22"/>
          <w:szCs w:val="22"/>
        </w:rPr>
        <w:t xml:space="preserve"> </w:t>
      </w:r>
      <w:r w:rsidRPr="00F90CF8">
        <w:rPr>
          <w:sz w:val="22"/>
          <w:szCs w:val="22"/>
        </w:rPr>
        <w:t>is</w:t>
      </w:r>
      <w:r w:rsidRPr="00F90CF8">
        <w:rPr>
          <w:spacing w:val="-5"/>
          <w:sz w:val="22"/>
          <w:szCs w:val="22"/>
        </w:rPr>
        <w:t xml:space="preserve"> </w:t>
      </w:r>
      <w:r w:rsidRPr="00F90CF8">
        <w:rPr>
          <w:sz w:val="22"/>
          <w:szCs w:val="22"/>
        </w:rPr>
        <w:t>expressly</w:t>
      </w:r>
      <w:r w:rsidRPr="00F90CF8">
        <w:rPr>
          <w:spacing w:val="-5"/>
          <w:sz w:val="22"/>
          <w:szCs w:val="22"/>
        </w:rPr>
        <w:t xml:space="preserve"> </w:t>
      </w:r>
      <w:r w:rsidRPr="00F90CF8">
        <w:rPr>
          <w:sz w:val="22"/>
          <w:szCs w:val="22"/>
        </w:rPr>
        <w:t>refused</w:t>
      </w:r>
      <w:r w:rsidRPr="00F90CF8">
        <w:rPr>
          <w:spacing w:val="-5"/>
          <w:sz w:val="22"/>
          <w:szCs w:val="22"/>
        </w:rPr>
        <w:t xml:space="preserve"> </w:t>
      </w:r>
      <w:r w:rsidRPr="00F90CF8">
        <w:rPr>
          <w:sz w:val="22"/>
          <w:szCs w:val="22"/>
        </w:rPr>
        <w:t>herein,</w:t>
      </w:r>
      <w:r w:rsidRPr="00F90CF8">
        <w:rPr>
          <w:spacing w:val="-5"/>
          <w:sz w:val="22"/>
          <w:szCs w:val="22"/>
        </w:rPr>
        <w:t xml:space="preserve"> </w:t>
      </w:r>
      <w:r w:rsidRPr="00F90CF8">
        <w:rPr>
          <w:sz w:val="22"/>
          <w:szCs w:val="22"/>
        </w:rPr>
        <w:t>it</w:t>
      </w:r>
      <w:r w:rsidRPr="00F90CF8">
        <w:rPr>
          <w:spacing w:val="-5"/>
          <w:sz w:val="22"/>
          <w:szCs w:val="22"/>
        </w:rPr>
        <w:t xml:space="preserve"> </w:t>
      </w:r>
      <w:r w:rsidRPr="00F90CF8">
        <w:rPr>
          <w:sz w:val="22"/>
          <w:szCs w:val="22"/>
        </w:rPr>
        <w:t>is</w:t>
      </w:r>
      <w:r w:rsidRPr="00F90CF8">
        <w:rPr>
          <w:spacing w:val="-5"/>
          <w:sz w:val="22"/>
          <w:szCs w:val="22"/>
        </w:rPr>
        <w:t xml:space="preserve"> </w:t>
      </w:r>
      <w:r w:rsidRPr="00F90CF8">
        <w:rPr>
          <w:sz w:val="22"/>
          <w:szCs w:val="22"/>
        </w:rPr>
        <w:t>understood</w:t>
      </w:r>
      <w:r w:rsidRPr="00F90CF8">
        <w:rPr>
          <w:spacing w:val="-5"/>
          <w:sz w:val="22"/>
          <w:szCs w:val="22"/>
        </w:rPr>
        <w:t xml:space="preserve"> </w:t>
      </w:r>
      <w:r w:rsidRPr="00F90CF8">
        <w:rPr>
          <w:sz w:val="22"/>
          <w:szCs w:val="22"/>
        </w:rPr>
        <w:t>that</w:t>
      </w:r>
      <w:r w:rsidRPr="00F90CF8">
        <w:rPr>
          <w:spacing w:val="-5"/>
          <w:sz w:val="22"/>
          <w:szCs w:val="22"/>
        </w:rPr>
        <w:t xml:space="preserve"> </w:t>
      </w:r>
      <w:r w:rsidRPr="00F90CF8">
        <w:rPr>
          <w:sz w:val="22"/>
          <w:szCs w:val="22"/>
        </w:rPr>
        <w:t>during</w:t>
      </w:r>
      <w:r w:rsidRPr="00F90CF8">
        <w:rPr>
          <w:spacing w:val="-6"/>
          <w:sz w:val="22"/>
          <w:szCs w:val="22"/>
        </w:rPr>
        <w:t xml:space="preserve"> </w:t>
      </w:r>
      <w:r w:rsidRPr="00F90CF8">
        <w:rPr>
          <w:sz w:val="22"/>
          <w:szCs w:val="22"/>
        </w:rPr>
        <w:t>the</w:t>
      </w:r>
      <w:r w:rsidRPr="00F90CF8">
        <w:rPr>
          <w:spacing w:val="-5"/>
          <w:sz w:val="22"/>
          <w:szCs w:val="22"/>
        </w:rPr>
        <w:t xml:space="preserve"> </w:t>
      </w:r>
      <w:r w:rsidRPr="00F90CF8">
        <w:rPr>
          <w:sz w:val="22"/>
          <w:szCs w:val="22"/>
        </w:rPr>
        <w:t>loan</w:t>
      </w:r>
      <w:r w:rsidRPr="00F90CF8">
        <w:rPr>
          <w:spacing w:val="-5"/>
          <w:sz w:val="22"/>
          <w:szCs w:val="22"/>
        </w:rPr>
        <w:t xml:space="preserve"> </w:t>
      </w:r>
      <w:r w:rsidRPr="00F90CF8">
        <w:rPr>
          <w:sz w:val="22"/>
          <w:szCs w:val="22"/>
        </w:rPr>
        <w:t>period</w:t>
      </w:r>
      <w:r w:rsidRPr="00F90CF8">
        <w:rPr>
          <w:spacing w:val="-5"/>
          <w:sz w:val="22"/>
          <w:szCs w:val="22"/>
        </w:rPr>
        <w:t xml:space="preserve"> </w:t>
      </w:r>
      <w:r w:rsidRPr="00F90CF8">
        <w:rPr>
          <w:sz w:val="22"/>
          <w:szCs w:val="22"/>
        </w:rPr>
        <w:t>any</w:t>
      </w:r>
      <w:r w:rsidRPr="00F90CF8">
        <w:rPr>
          <w:spacing w:val="-5"/>
          <w:sz w:val="22"/>
          <w:szCs w:val="22"/>
        </w:rPr>
        <w:t xml:space="preserve"> </w:t>
      </w:r>
      <w:r w:rsidRPr="00F90CF8">
        <w:rPr>
          <w:sz w:val="22"/>
          <w:szCs w:val="22"/>
        </w:rPr>
        <w:t>object</w:t>
      </w:r>
      <w:r w:rsidRPr="00F90CF8">
        <w:rPr>
          <w:spacing w:val="-5"/>
          <w:sz w:val="22"/>
          <w:szCs w:val="22"/>
        </w:rPr>
        <w:t xml:space="preserve"> </w:t>
      </w:r>
      <w:r w:rsidRPr="00F90CF8">
        <w:rPr>
          <w:sz w:val="22"/>
          <w:szCs w:val="22"/>
        </w:rPr>
        <w:t xml:space="preserve">of the exhibit may be photographed, telecast, or reproduced for </w:t>
      </w:r>
      <w:r w:rsidRPr="00F90CF8">
        <w:rPr>
          <w:spacing w:val="-3"/>
          <w:sz w:val="22"/>
          <w:szCs w:val="22"/>
        </w:rPr>
        <w:t xml:space="preserve">publicity, </w:t>
      </w:r>
      <w:r w:rsidRPr="00F90CF8">
        <w:rPr>
          <w:sz w:val="22"/>
          <w:szCs w:val="22"/>
        </w:rPr>
        <w:t>publication, and educational purposes solely connected with this exhibition, and that such material may be used for future educational</w:t>
      </w:r>
      <w:r w:rsidRPr="00F90CF8">
        <w:rPr>
          <w:spacing w:val="-4"/>
          <w:sz w:val="22"/>
          <w:szCs w:val="22"/>
        </w:rPr>
        <w:t xml:space="preserve"> </w:t>
      </w:r>
      <w:r w:rsidRPr="00F90CF8">
        <w:rPr>
          <w:sz w:val="22"/>
          <w:szCs w:val="22"/>
        </w:rPr>
        <w:t>purposes.</w:t>
      </w:r>
    </w:p>
    <w:p w:rsidR="0027585D" w:rsidRPr="00F90CF8" w:rsidRDefault="0027585D">
      <w:pPr>
        <w:pStyle w:val="BodyText"/>
        <w:kinsoku w:val="0"/>
        <w:overflowPunct w:val="0"/>
        <w:spacing w:before="6"/>
      </w:pPr>
    </w:p>
    <w:p w:rsidR="0027585D" w:rsidRPr="00F90CF8" w:rsidRDefault="0027585D">
      <w:pPr>
        <w:pStyle w:val="ListParagraph"/>
        <w:numPr>
          <w:ilvl w:val="0"/>
          <w:numId w:val="1"/>
        </w:numPr>
        <w:tabs>
          <w:tab w:val="left" w:pos="909"/>
        </w:tabs>
        <w:kinsoku w:val="0"/>
        <w:overflowPunct w:val="0"/>
        <w:spacing w:line="285" w:lineRule="auto"/>
        <w:ind w:right="181" w:firstLine="0"/>
        <w:rPr>
          <w:sz w:val="22"/>
          <w:szCs w:val="22"/>
        </w:rPr>
      </w:pPr>
      <w:r w:rsidRPr="00F90CF8">
        <w:rPr>
          <w:sz w:val="22"/>
          <w:szCs w:val="22"/>
        </w:rPr>
        <w:t xml:space="preserve">Prior to signing this agreement, the Lender agrees to disclose in writing to the [Institution] any </w:t>
      </w:r>
      <w:r w:rsidRPr="00F90CF8">
        <w:rPr>
          <w:spacing w:val="-3"/>
          <w:sz w:val="22"/>
          <w:szCs w:val="22"/>
        </w:rPr>
        <w:t xml:space="preserve">danger, </w:t>
      </w:r>
      <w:r w:rsidRPr="00F90CF8">
        <w:rPr>
          <w:sz w:val="22"/>
          <w:szCs w:val="22"/>
        </w:rPr>
        <w:t>whether visible, hidden, potential, actual, intentional or unintentional an exhibit item possesses.</w:t>
      </w:r>
    </w:p>
    <w:p w:rsidR="0027585D" w:rsidRPr="00F90CF8" w:rsidRDefault="0027585D">
      <w:pPr>
        <w:pStyle w:val="BodyText"/>
        <w:kinsoku w:val="0"/>
        <w:overflowPunct w:val="0"/>
        <w:spacing w:before="9"/>
      </w:pPr>
    </w:p>
    <w:p w:rsidR="0027585D" w:rsidRPr="00F90CF8" w:rsidRDefault="0027585D">
      <w:pPr>
        <w:pStyle w:val="ListParagraph"/>
        <w:numPr>
          <w:ilvl w:val="0"/>
          <w:numId w:val="1"/>
        </w:numPr>
        <w:tabs>
          <w:tab w:val="left" w:pos="905"/>
        </w:tabs>
        <w:kinsoku w:val="0"/>
        <w:overflowPunct w:val="0"/>
        <w:spacing w:line="285" w:lineRule="auto"/>
        <w:ind w:right="231" w:firstLine="0"/>
        <w:rPr>
          <w:sz w:val="22"/>
          <w:szCs w:val="22"/>
        </w:rPr>
      </w:pPr>
      <w:r w:rsidRPr="00F90CF8">
        <w:rPr>
          <w:sz w:val="22"/>
          <w:szCs w:val="22"/>
        </w:rPr>
        <w:t>The Lender agrees not to withdraw the items during the period of this loan without good reason</w:t>
      </w:r>
      <w:r w:rsidRPr="00F90CF8">
        <w:rPr>
          <w:spacing w:val="-5"/>
          <w:sz w:val="22"/>
          <w:szCs w:val="22"/>
        </w:rPr>
        <w:t xml:space="preserve"> </w:t>
      </w:r>
      <w:r w:rsidRPr="00F90CF8">
        <w:rPr>
          <w:sz w:val="22"/>
          <w:szCs w:val="22"/>
        </w:rPr>
        <w:t>satisfactory</w:t>
      </w:r>
      <w:r w:rsidRPr="00F90CF8">
        <w:rPr>
          <w:spacing w:val="-4"/>
          <w:sz w:val="22"/>
          <w:szCs w:val="22"/>
        </w:rPr>
        <w:t xml:space="preserve"> </w:t>
      </w:r>
      <w:r w:rsidRPr="00F90CF8">
        <w:rPr>
          <w:sz w:val="22"/>
          <w:szCs w:val="22"/>
        </w:rPr>
        <w:t>to</w:t>
      </w:r>
      <w:r w:rsidRPr="00F90CF8">
        <w:rPr>
          <w:spacing w:val="-4"/>
          <w:sz w:val="22"/>
          <w:szCs w:val="22"/>
        </w:rPr>
        <w:t xml:space="preserve"> </w:t>
      </w:r>
      <w:r w:rsidRPr="00F90CF8">
        <w:rPr>
          <w:sz w:val="22"/>
          <w:szCs w:val="22"/>
        </w:rPr>
        <w:t>the</w:t>
      </w:r>
      <w:r w:rsidRPr="00F90CF8">
        <w:rPr>
          <w:spacing w:val="-4"/>
          <w:sz w:val="22"/>
          <w:szCs w:val="22"/>
        </w:rPr>
        <w:t xml:space="preserve"> </w:t>
      </w:r>
      <w:r w:rsidRPr="00F90CF8">
        <w:rPr>
          <w:spacing w:val="-3"/>
          <w:sz w:val="22"/>
          <w:szCs w:val="22"/>
        </w:rPr>
        <w:t>Exhibitor.</w:t>
      </w:r>
      <w:r w:rsidRPr="00F90CF8">
        <w:rPr>
          <w:spacing w:val="-8"/>
          <w:sz w:val="22"/>
          <w:szCs w:val="22"/>
        </w:rPr>
        <w:t xml:space="preserve"> </w:t>
      </w:r>
      <w:r w:rsidRPr="00F90CF8">
        <w:rPr>
          <w:sz w:val="22"/>
          <w:szCs w:val="22"/>
        </w:rPr>
        <w:t>The</w:t>
      </w:r>
      <w:r w:rsidRPr="00F90CF8">
        <w:rPr>
          <w:spacing w:val="-4"/>
          <w:sz w:val="22"/>
          <w:szCs w:val="22"/>
        </w:rPr>
        <w:t xml:space="preserve"> </w:t>
      </w:r>
      <w:r w:rsidRPr="00F90CF8">
        <w:rPr>
          <w:sz w:val="22"/>
          <w:szCs w:val="22"/>
        </w:rPr>
        <w:t>exhibit and</w:t>
      </w:r>
      <w:r w:rsidRPr="00F90CF8">
        <w:rPr>
          <w:spacing w:val="-4"/>
          <w:sz w:val="22"/>
          <w:szCs w:val="22"/>
        </w:rPr>
        <w:t xml:space="preserve"> </w:t>
      </w:r>
      <w:r w:rsidRPr="00F90CF8">
        <w:rPr>
          <w:sz w:val="22"/>
          <w:szCs w:val="22"/>
        </w:rPr>
        <w:t>all</w:t>
      </w:r>
      <w:r w:rsidRPr="00F90CF8">
        <w:rPr>
          <w:spacing w:val="-4"/>
          <w:sz w:val="22"/>
          <w:szCs w:val="22"/>
        </w:rPr>
        <w:t xml:space="preserve"> </w:t>
      </w:r>
      <w:r w:rsidRPr="00F90CF8">
        <w:rPr>
          <w:sz w:val="22"/>
          <w:szCs w:val="22"/>
        </w:rPr>
        <w:t>parts</w:t>
      </w:r>
      <w:r w:rsidRPr="00F90CF8">
        <w:rPr>
          <w:spacing w:val="-4"/>
          <w:sz w:val="22"/>
          <w:szCs w:val="22"/>
        </w:rPr>
        <w:t xml:space="preserve"> </w:t>
      </w:r>
      <w:r w:rsidRPr="00F90CF8">
        <w:rPr>
          <w:sz w:val="22"/>
          <w:szCs w:val="22"/>
        </w:rPr>
        <w:t>thereof</w:t>
      </w:r>
      <w:r w:rsidRPr="00F90CF8">
        <w:rPr>
          <w:spacing w:val="-4"/>
          <w:sz w:val="22"/>
          <w:szCs w:val="22"/>
        </w:rPr>
        <w:t xml:space="preserve"> </w:t>
      </w:r>
      <w:r w:rsidRPr="00F90CF8">
        <w:rPr>
          <w:sz w:val="22"/>
          <w:szCs w:val="22"/>
        </w:rPr>
        <w:t>shall</w:t>
      </w:r>
      <w:r w:rsidRPr="00F90CF8">
        <w:rPr>
          <w:spacing w:val="-4"/>
          <w:sz w:val="22"/>
          <w:szCs w:val="22"/>
        </w:rPr>
        <w:t xml:space="preserve"> </w:t>
      </w:r>
      <w:r w:rsidRPr="00F90CF8">
        <w:rPr>
          <w:sz w:val="22"/>
          <w:szCs w:val="22"/>
        </w:rPr>
        <w:t>remain</w:t>
      </w:r>
      <w:r w:rsidRPr="00F90CF8">
        <w:rPr>
          <w:spacing w:val="-4"/>
          <w:sz w:val="22"/>
          <w:szCs w:val="22"/>
        </w:rPr>
        <w:t xml:space="preserve"> </w:t>
      </w:r>
      <w:r w:rsidRPr="00F90CF8">
        <w:rPr>
          <w:sz w:val="22"/>
          <w:szCs w:val="22"/>
        </w:rPr>
        <w:t>in</w:t>
      </w:r>
      <w:r w:rsidRPr="00F90CF8">
        <w:rPr>
          <w:spacing w:val="-4"/>
          <w:sz w:val="22"/>
          <w:szCs w:val="22"/>
        </w:rPr>
        <w:t xml:space="preserve"> </w:t>
      </w:r>
      <w:r w:rsidRPr="00F90CF8">
        <w:rPr>
          <w:sz w:val="22"/>
          <w:szCs w:val="22"/>
        </w:rPr>
        <w:t>the</w:t>
      </w:r>
      <w:r w:rsidRPr="00F90CF8">
        <w:rPr>
          <w:spacing w:val="-4"/>
          <w:sz w:val="22"/>
          <w:szCs w:val="22"/>
        </w:rPr>
        <w:t xml:space="preserve"> </w:t>
      </w:r>
      <w:r w:rsidRPr="00F90CF8">
        <w:rPr>
          <w:sz w:val="22"/>
          <w:szCs w:val="22"/>
        </w:rPr>
        <w:t>custody</w:t>
      </w:r>
    </w:p>
    <w:p w:rsidR="0027585D" w:rsidRPr="00F90CF8" w:rsidRDefault="0027585D">
      <w:pPr>
        <w:pStyle w:val="ListParagraph"/>
        <w:numPr>
          <w:ilvl w:val="0"/>
          <w:numId w:val="1"/>
        </w:numPr>
        <w:tabs>
          <w:tab w:val="left" w:pos="905"/>
        </w:tabs>
        <w:kinsoku w:val="0"/>
        <w:overflowPunct w:val="0"/>
        <w:spacing w:line="285" w:lineRule="auto"/>
        <w:ind w:right="231" w:firstLine="0"/>
        <w:rPr>
          <w:sz w:val="22"/>
          <w:szCs w:val="22"/>
        </w:rPr>
        <w:sectPr w:rsidR="0027585D" w:rsidRPr="00F90CF8" w:rsidSect="0083416D">
          <w:type w:val="continuous"/>
          <w:pgSz w:w="12240" w:h="15840"/>
          <w:pgMar w:top="1382" w:right="1339" w:bottom="1296" w:left="1022" w:header="720" w:footer="720" w:gutter="0"/>
          <w:cols w:space="720"/>
          <w:noEndnote/>
        </w:sectPr>
      </w:pPr>
    </w:p>
    <w:p w:rsidR="0027585D" w:rsidRPr="00F90CF8" w:rsidRDefault="0027585D">
      <w:pPr>
        <w:pStyle w:val="BodyText"/>
        <w:kinsoku w:val="0"/>
        <w:overflowPunct w:val="0"/>
        <w:spacing w:before="65" w:line="285" w:lineRule="auto"/>
        <w:ind w:left="420" w:right="153"/>
      </w:pPr>
      <w:r w:rsidRPr="00F90CF8">
        <w:lastRenderedPageBreak/>
        <w:t>of the Exhibitor for the duration of the exhibition, but may be withdrawn from the exhibition at any time by the Exhibitor. The Exhibitor reserves the right to exclude or remove any work prior to or during an exhibition at any time.</w:t>
      </w:r>
    </w:p>
    <w:p w:rsidR="0027585D" w:rsidRPr="00F90CF8" w:rsidRDefault="0027585D">
      <w:pPr>
        <w:pStyle w:val="BodyText"/>
        <w:kinsoku w:val="0"/>
        <w:overflowPunct w:val="0"/>
        <w:spacing w:before="9"/>
      </w:pPr>
    </w:p>
    <w:p w:rsidR="0027585D" w:rsidRPr="00F90CF8" w:rsidRDefault="0027585D">
      <w:pPr>
        <w:pStyle w:val="ListParagraph"/>
        <w:numPr>
          <w:ilvl w:val="0"/>
          <w:numId w:val="1"/>
        </w:numPr>
        <w:tabs>
          <w:tab w:val="left" w:pos="909"/>
        </w:tabs>
        <w:kinsoku w:val="0"/>
        <w:overflowPunct w:val="0"/>
        <w:spacing w:line="285" w:lineRule="auto"/>
        <w:ind w:right="220" w:firstLine="0"/>
        <w:rPr>
          <w:spacing w:val="-3"/>
          <w:sz w:val="22"/>
          <w:szCs w:val="22"/>
        </w:rPr>
      </w:pPr>
      <w:r w:rsidRPr="00F90CF8">
        <w:rPr>
          <w:sz w:val="22"/>
          <w:szCs w:val="22"/>
        </w:rPr>
        <w:t>Unless</w:t>
      </w:r>
      <w:r w:rsidRPr="00F90CF8">
        <w:rPr>
          <w:spacing w:val="-6"/>
          <w:sz w:val="22"/>
          <w:szCs w:val="22"/>
        </w:rPr>
        <w:t xml:space="preserve"> </w:t>
      </w:r>
      <w:r w:rsidRPr="00F90CF8">
        <w:rPr>
          <w:sz w:val="22"/>
          <w:szCs w:val="22"/>
        </w:rPr>
        <w:t>the</w:t>
      </w:r>
      <w:r w:rsidRPr="00F90CF8">
        <w:rPr>
          <w:spacing w:val="-5"/>
          <w:sz w:val="22"/>
          <w:szCs w:val="22"/>
        </w:rPr>
        <w:t xml:space="preserve"> </w:t>
      </w:r>
      <w:r w:rsidRPr="00F90CF8">
        <w:rPr>
          <w:sz w:val="22"/>
          <w:szCs w:val="22"/>
        </w:rPr>
        <w:t>Lender</w:t>
      </w:r>
      <w:r w:rsidRPr="00F90CF8">
        <w:rPr>
          <w:spacing w:val="-5"/>
          <w:sz w:val="22"/>
          <w:szCs w:val="22"/>
        </w:rPr>
        <w:t xml:space="preserve"> </w:t>
      </w:r>
      <w:r w:rsidRPr="00F90CF8">
        <w:rPr>
          <w:sz w:val="22"/>
          <w:szCs w:val="22"/>
        </w:rPr>
        <w:t>specifies</w:t>
      </w:r>
      <w:r w:rsidRPr="00F90CF8">
        <w:rPr>
          <w:spacing w:val="-5"/>
          <w:sz w:val="22"/>
          <w:szCs w:val="22"/>
        </w:rPr>
        <w:t xml:space="preserve"> </w:t>
      </w:r>
      <w:r w:rsidRPr="00F90CF8">
        <w:rPr>
          <w:sz w:val="22"/>
          <w:szCs w:val="22"/>
        </w:rPr>
        <w:t>otherwise,</w:t>
      </w:r>
      <w:r w:rsidRPr="00F90CF8">
        <w:rPr>
          <w:spacing w:val="-5"/>
          <w:sz w:val="22"/>
          <w:szCs w:val="22"/>
        </w:rPr>
        <w:t xml:space="preserve"> </w:t>
      </w:r>
      <w:r w:rsidRPr="00F90CF8">
        <w:rPr>
          <w:sz w:val="22"/>
          <w:szCs w:val="22"/>
        </w:rPr>
        <w:t>the</w:t>
      </w:r>
      <w:r w:rsidRPr="00F90CF8">
        <w:rPr>
          <w:spacing w:val="-5"/>
          <w:sz w:val="22"/>
          <w:szCs w:val="22"/>
        </w:rPr>
        <w:t xml:space="preserve"> </w:t>
      </w:r>
      <w:r w:rsidRPr="00F90CF8">
        <w:rPr>
          <w:sz w:val="22"/>
          <w:szCs w:val="22"/>
        </w:rPr>
        <w:t>Exhibitor</w:t>
      </w:r>
      <w:r w:rsidRPr="00F90CF8">
        <w:rPr>
          <w:spacing w:val="-5"/>
          <w:sz w:val="22"/>
          <w:szCs w:val="22"/>
        </w:rPr>
        <w:t xml:space="preserve"> </w:t>
      </w:r>
      <w:r w:rsidRPr="00F90CF8">
        <w:rPr>
          <w:sz w:val="22"/>
          <w:szCs w:val="22"/>
        </w:rPr>
        <w:t>will</w:t>
      </w:r>
      <w:r w:rsidRPr="00F90CF8">
        <w:rPr>
          <w:spacing w:val="-6"/>
          <w:sz w:val="22"/>
          <w:szCs w:val="22"/>
        </w:rPr>
        <w:t xml:space="preserve"> </w:t>
      </w:r>
      <w:r w:rsidRPr="00F90CF8">
        <w:rPr>
          <w:sz w:val="22"/>
          <w:szCs w:val="22"/>
        </w:rPr>
        <w:t>insure</w:t>
      </w:r>
      <w:r w:rsidRPr="00F90CF8">
        <w:rPr>
          <w:spacing w:val="-5"/>
          <w:sz w:val="22"/>
          <w:szCs w:val="22"/>
        </w:rPr>
        <w:t xml:space="preserve"> </w:t>
      </w:r>
      <w:r w:rsidRPr="00F90CF8">
        <w:rPr>
          <w:sz w:val="22"/>
          <w:szCs w:val="22"/>
        </w:rPr>
        <w:t>the</w:t>
      </w:r>
      <w:r w:rsidRPr="00F90CF8">
        <w:rPr>
          <w:spacing w:val="-5"/>
          <w:sz w:val="22"/>
          <w:szCs w:val="22"/>
        </w:rPr>
        <w:t xml:space="preserve"> </w:t>
      </w:r>
      <w:r w:rsidRPr="00F90CF8">
        <w:rPr>
          <w:sz w:val="22"/>
          <w:szCs w:val="22"/>
        </w:rPr>
        <w:t>items</w:t>
      </w:r>
      <w:r w:rsidRPr="00F90CF8">
        <w:rPr>
          <w:spacing w:val="-5"/>
          <w:sz w:val="22"/>
          <w:szCs w:val="22"/>
        </w:rPr>
        <w:t xml:space="preserve"> </w:t>
      </w:r>
      <w:r w:rsidRPr="00F90CF8">
        <w:rPr>
          <w:sz w:val="22"/>
          <w:szCs w:val="22"/>
        </w:rPr>
        <w:t>for</w:t>
      </w:r>
      <w:r w:rsidRPr="00F90CF8">
        <w:rPr>
          <w:spacing w:val="-5"/>
          <w:sz w:val="22"/>
          <w:szCs w:val="22"/>
        </w:rPr>
        <w:t xml:space="preserve"> </w:t>
      </w:r>
      <w:r w:rsidRPr="00F90CF8">
        <w:rPr>
          <w:sz w:val="22"/>
          <w:szCs w:val="22"/>
        </w:rPr>
        <w:t>the</w:t>
      </w:r>
      <w:r w:rsidRPr="00F90CF8">
        <w:rPr>
          <w:spacing w:val="-5"/>
          <w:sz w:val="22"/>
          <w:szCs w:val="22"/>
        </w:rPr>
        <w:t xml:space="preserve"> </w:t>
      </w:r>
      <w:r w:rsidRPr="00F90CF8">
        <w:rPr>
          <w:sz w:val="22"/>
          <w:szCs w:val="22"/>
        </w:rPr>
        <w:t>amount</w:t>
      </w:r>
      <w:r w:rsidRPr="00F90CF8">
        <w:rPr>
          <w:spacing w:val="-5"/>
          <w:sz w:val="22"/>
          <w:szCs w:val="22"/>
        </w:rPr>
        <w:t xml:space="preserve"> </w:t>
      </w:r>
      <w:r w:rsidRPr="00F90CF8">
        <w:rPr>
          <w:sz w:val="22"/>
          <w:szCs w:val="22"/>
        </w:rPr>
        <w:t>of value or retail price declared by the Lender in Appendix A against all risks of physical loss or damage for which commercial property insurance is available while the items are on location under the Exhibitor’s</w:t>
      </w:r>
      <w:r w:rsidRPr="00F90CF8">
        <w:rPr>
          <w:spacing w:val="-4"/>
          <w:sz w:val="22"/>
          <w:szCs w:val="22"/>
        </w:rPr>
        <w:t xml:space="preserve"> </w:t>
      </w:r>
      <w:r w:rsidRPr="00F90CF8">
        <w:rPr>
          <w:spacing w:val="-3"/>
          <w:sz w:val="22"/>
          <w:szCs w:val="22"/>
        </w:rPr>
        <w:t>custody.</w:t>
      </w:r>
    </w:p>
    <w:p w:rsidR="0027585D" w:rsidRPr="00F90CF8" w:rsidRDefault="0027585D">
      <w:pPr>
        <w:pStyle w:val="BodyText"/>
        <w:kinsoku w:val="0"/>
        <w:overflowPunct w:val="0"/>
        <w:spacing w:before="8"/>
      </w:pPr>
    </w:p>
    <w:p w:rsidR="0027585D" w:rsidRPr="00F90CF8" w:rsidRDefault="0027585D">
      <w:pPr>
        <w:pStyle w:val="ListParagraph"/>
        <w:numPr>
          <w:ilvl w:val="0"/>
          <w:numId w:val="1"/>
        </w:numPr>
        <w:tabs>
          <w:tab w:val="left" w:pos="905"/>
        </w:tabs>
        <w:kinsoku w:val="0"/>
        <w:overflowPunct w:val="0"/>
        <w:spacing w:line="285" w:lineRule="auto"/>
        <w:ind w:right="110" w:firstLine="0"/>
        <w:rPr>
          <w:sz w:val="22"/>
          <w:szCs w:val="22"/>
        </w:rPr>
      </w:pPr>
      <w:r w:rsidRPr="00F90CF8">
        <w:rPr>
          <w:sz w:val="22"/>
          <w:szCs w:val="22"/>
        </w:rPr>
        <w:t xml:space="preserve">The Lender agrees that, in the event of loss or damage, recovery shall be limited to the direct damage, of such amount as may be paid by the </w:t>
      </w:r>
      <w:r w:rsidRPr="00F90CF8">
        <w:rPr>
          <w:spacing w:val="-3"/>
          <w:sz w:val="22"/>
          <w:szCs w:val="22"/>
        </w:rPr>
        <w:t xml:space="preserve">insurer, </w:t>
      </w:r>
      <w:r w:rsidRPr="00F90CF8">
        <w:rPr>
          <w:sz w:val="22"/>
          <w:szCs w:val="22"/>
        </w:rPr>
        <w:t xml:space="preserve">either for repair or replacement, hereby releasing the </w:t>
      </w:r>
      <w:r w:rsidRPr="00F90CF8">
        <w:rPr>
          <w:spacing w:val="-3"/>
          <w:sz w:val="22"/>
          <w:szCs w:val="22"/>
        </w:rPr>
        <w:t xml:space="preserve">Exhibitor, </w:t>
      </w:r>
      <w:r w:rsidRPr="00F90CF8">
        <w:rPr>
          <w:sz w:val="22"/>
          <w:szCs w:val="22"/>
        </w:rPr>
        <w:t xml:space="preserve">its trustees, officers, and employees from liability for any and all claims arising out of such loss or damage. The Lender is entitled to no more than the declared value in Exhibit A for the items being loaned. The Exhibitor shall not be responsible for any indirect losses to the </w:t>
      </w:r>
      <w:r w:rsidRPr="00F90CF8">
        <w:rPr>
          <w:spacing w:val="-3"/>
          <w:sz w:val="22"/>
          <w:szCs w:val="22"/>
        </w:rPr>
        <w:t xml:space="preserve">Lender, </w:t>
      </w:r>
      <w:r w:rsidRPr="00F90CF8">
        <w:rPr>
          <w:sz w:val="22"/>
          <w:szCs w:val="22"/>
        </w:rPr>
        <w:t>including but not limited to the loss of income or use. The Lender agrees to cooperate with the Exhibitor and the Exhibitor’s insurers in the claim settlement process.</w:t>
      </w:r>
      <w:r w:rsidRPr="00F90CF8">
        <w:rPr>
          <w:spacing w:val="-9"/>
          <w:sz w:val="22"/>
          <w:szCs w:val="22"/>
        </w:rPr>
        <w:t xml:space="preserve"> </w:t>
      </w:r>
      <w:r w:rsidRPr="00F90CF8">
        <w:rPr>
          <w:sz w:val="22"/>
          <w:szCs w:val="22"/>
        </w:rPr>
        <w:t>The</w:t>
      </w:r>
      <w:r w:rsidRPr="00F90CF8">
        <w:rPr>
          <w:spacing w:val="-6"/>
          <w:sz w:val="22"/>
          <w:szCs w:val="22"/>
        </w:rPr>
        <w:t xml:space="preserve"> </w:t>
      </w:r>
      <w:r w:rsidRPr="00F90CF8">
        <w:rPr>
          <w:sz w:val="22"/>
          <w:szCs w:val="22"/>
        </w:rPr>
        <w:t>Exhibitor</w:t>
      </w:r>
      <w:r w:rsidRPr="00F90CF8">
        <w:rPr>
          <w:spacing w:val="-5"/>
          <w:sz w:val="22"/>
          <w:szCs w:val="22"/>
        </w:rPr>
        <w:t xml:space="preserve"> </w:t>
      </w:r>
      <w:r w:rsidRPr="00F90CF8">
        <w:rPr>
          <w:sz w:val="22"/>
          <w:szCs w:val="22"/>
        </w:rPr>
        <w:t>shall</w:t>
      </w:r>
      <w:r w:rsidRPr="00F90CF8">
        <w:rPr>
          <w:spacing w:val="-5"/>
          <w:sz w:val="22"/>
          <w:szCs w:val="22"/>
        </w:rPr>
        <w:t xml:space="preserve"> </w:t>
      </w:r>
      <w:r w:rsidRPr="00F90CF8">
        <w:rPr>
          <w:sz w:val="22"/>
          <w:szCs w:val="22"/>
        </w:rPr>
        <w:t>be</w:t>
      </w:r>
      <w:r w:rsidRPr="00F90CF8">
        <w:rPr>
          <w:spacing w:val="-5"/>
          <w:sz w:val="22"/>
          <w:szCs w:val="22"/>
        </w:rPr>
        <w:t xml:space="preserve"> </w:t>
      </w:r>
      <w:r w:rsidRPr="00F90CF8">
        <w:rPr>
          <w:sz w:val="22"/>
          <w:szCs w:val="22"/>
        </w:rPr>
        <w:t>responsible</w:t>
      </w:r>
      <w:r w:rsidRPr="00F90CF8">
        <w:rPr>
          <w:spacing w:val="-6"/>
          <w:sz w:val="22"/>
          <w:szCs w:val="22"/>
        </w:rPr>
        <w:t xml:space="preserve"> </w:t>
      </w:r>
      <w:r w:rsidRPr="00F90CF8">
        <w:rPr>
          <w:sz w:val="22"/>
          <w:szCs w:val="22"/>
        </w:rPr>
        <w:t>for</w:t>
      </w:r>
      <w:r w:rsidRPr="00F90CF8">
        <w:rPr>
          <w:spacing w:val="-5"/>
          <w:sz w:val="22"/>
          <w:szCs w:val="22"/>
        </w:rPr>
        <w:t xml:space="preserve"> </w:t>
      </w:r>
      <w:r w:rsidRPr="00F90CF8">
        <w:rPr>
          <w:sz w:val="22"/>
          <w:szCs w:val="22"/>
        </w:rPr>
        <w:t>any</w:t>
      </w:r>
      <w:r w:rsidRPr="00F90CF8">
        <w:rPr>
          <w:spacing w:val="-1"/>
          <w:sz w:val="22"/>
          <w:szCs w:val="22"/>
        </w:rPr>
        <w:t xml:space="preserve"> </w:t>
      </w:r>
      <w:r w:rsidRPr="00F90CF8">
        <w:rPr>
          <w:sz w:val="22"/>
          <w:szCs w:val="22"/>
        </w:rPr>
        <w:t>losses</w:t>
      </w:r>
      <w:r w:rsidRPr="00F90CF8">
        <w:rPr>
          <w:spacing w:val="-6"/>
          <w:sz w:val="22"/>
          <w:szCs w:val="22"/>
        </w:rPr>
        <w:t xml:space="preserve"> </w:t>
      </w:r>
      <w:r w:rsidRPr="00F90CF8">
        <w:rPr>
          <w:sz w:val="22"/>
          <w:szCs w:val="22"/>
        </w:rPr>
        <w:t>of</w:t>
      </w:r>
      <w:r w:rsidRPr="00F90CF8">
        <w:rPr>
          <w:spacing w:val="-5"/>
          <w:sz w:val="22"/>
          <w:szCs w:val="22"/>
        </w:rPr>
        <w:t xml:space="preserve"> </w:t>
      </w:r>
      <w:r w:rsidRPr="00F90CF8">
        <w:rPr>
          <w:sz w:val="22"/>
          <w:szCs w:val="22"/>
        </w:rPr>
        <w:t>bodily</w:t>
      </w:r>
      <w:r w:rsidRPr="00F90CF8">
        <w:rPr>
          <w:spacing w:val="-5"/>
          <w:sz w:val="22"/>
          <w:szCs w:val="22"/>
        </w:rPr>
        <w:t xml:space="preserve"> </w:t>
      </w:r>
      <w:r w:rsidRPr="00F90CF8">
        <w:rPr>
          <w:sz w:val="22"/>
          <w:szCs w:val="22"/>
        </w:rPr>
        <w:t>injury</w:t>
      </w:r>
      <w:r w:rsidRPr="00F90CF8">
        <w:rPr>
          <w:spacing w:val="-5"/>
          <w:sz w:val="22"/>
          <w:szCs w:val="22"/>
        </w:rPr>
        <w:t xml:space="preserve"> </w:t>
      </w:r>
      <w:r w:rsidRPr="00F90CF8">
        <w:rPr>
          <w:sz w:val="22"/>
          <w:szCs w:val="22"/>
        </w:rPr>
        <w:t>arising</w:t>
      </w:r>
      <w:r w:rsidRPr="00F90CF8">
        <w:rPr>
          <w:spacing w:val="-5"/>
          <w:sz w:val="22"/>
          <w:szCs w:val="22"/>
        </w:rPr>
        <w:t xml:space="preserve"> </w:t>
      </w:r>
      <w:r w:rsidRPr="00F90CF8">
        <w:rPr>
          <w:sz w:val="22"/>
          <w:szCs w:val="22"/>
        </w:rPr>
        <w:t>from</w:t>
      </w:r>
      <w:r w:rsidRPr="00F90CF8">
        <w:rPr>
          <w:spacing w:val="-6"/>
          <w:sz w:val="22"/>
          <w:szCs w:val="22"/>
        </w:rPr>
        <w:t xml:space="preserve"> </w:t>
      </w:r>
      <w:r w:rsidRPr="00F90CF8">
        <w:rPr>
          <w:sz w:val="22"/>
          <w:szCs w:val="22"/>
        </w:rPr>
        <w:t>the</w:t>
      </w:r>
      <w:r w:rsidRPr="00F90CF8">
        <w:rPr>
          <w:spacing w:val="-5"/>
          <w:sz w:val="22"/>
          <w:szCs w:val="22"/>
        </w:rPr>
        <w:t xml:space="preserve"> </w:t>
      </w:r>
      <w:r w:rsidRPr="00F90CF8">
        <w:rPr>
          <w:sz w:val="22"/>
          <w:szCs w:val="22"/>
        </w:rPr>
        <w:t>exhibit while in the Exhibitor’s custody except for claims arising from the exhibits inherent risks not disclosed by the Lender in paragraph</w:t>
      </w:r>
      <w:r w:rsidRPr="00F90CF8">
        <w:rPr>
          <w:spacing w:val="-8"/>
          <w:sz w:val="22"/>
          <w:szCs w:val="22"/>
        </w:rPr>
        <w:t xml:space="preserve"> </w:t>
      </w:r>
      <w:r w:rsidRPr="00F90CF8">
        <w:rPr>
          <w:sz w:val="22"/>
          <w:szCs w:val="22"/>
        </w:rPr>
        <w:t>4.</w:t>
      </w:r>
    </w:p>
    <w:p w:rsidR="00582199" w:rsidRPr="00F90CF8" w:rsidRDefault="00582199" w:rsidP="00582199">
      <w:pPr>
        <w:pStyle w:val="ListParagraph"/>
        <w:rPr>
          <w:sz w:val="22"/>
          <w:szCs w:val="22"/>
        </w:rPr>
      </w:pPr>
    </w:p>
    <w:p w:rsidR="00582199" w:rsidRPr="00582199" w:rsidRDefault="00582199" w:rsidP="0083416D">
      <w:pPr>
        <w:widowControl/>
        <w:shd w:val="clear" w:color="auto" w:fill="FFFFFF"/>
        <w:tabs>
          <w:tab w:val="left" w:pos="900"/>
        </w:tabs>
        <w:autoSpaceDE/>
        <w:autoSpaceDN/>
        <w:adjustRightInd/>
        <w:spacing w:line="286" w:lineRule="auto"/>
        <w:ind w:left="450"/>
        <w:rPr>
          <w:rFonts w:eastAsia="Times New Roman"/>
          <w:color w:val="000000"/>
        </w:rPr>
      </w:pPr>
      <w:r w:rsidRPr="00F90CF8">
        <w:rPr>
          <w:rFonts w:eastAsia="Times New Roman"/>
          <w:color w:val="000000"/>
        </w:rPr>
        <w:t>8</w:t>
      </w:r>
      <w:r w:rsidRPr="00582199">
        <w:rPr>
          <w:rFonts w:eastAsia="Times New Roman"/>
          <w:color w:val="000000"/>
        </w:rPr>
        <w:t xml:space="preserve">.  </w:t>
      </w:r>
      <w:r w:rsidR="0083416D">
        <w:rPr>
          <w:rFonts w:eastAsia="Times New Roman"/>
          <w:color w:val="000000"/>
        </w:rPr>
        <w:tab/>
      </w:r>
      <w:r w:rsidRPr="00582199">
        <w:rPr>
          <w:rFonts w:eastAsia="Times New Roman"/>
          <w:color w:val="000000"/>
        </w:rPr>
        <w:t xml:space="preserve">You understand that you are responsible for paying all taxes owed for income you receive from this Agreement, since Southwestern will not withhold any such taxes for you.  You also acknowledge and understand that you are an independent contractor in your dealings with Southwestern University.  However, if you are a nonresident alien for United States Tax purposes (as defined in the Internal Revenue </w:t>
      </w:r>
      <w:proofErr w:type="spellStart"/>
      <w:r w:rsidRPr="00582199">
        <w:rPr>
          <w:rFonts w:eastAsia="Times New Roman"/>
          <w:color w:val="000000"/>
        </w:rPr>
        <w:t>Services</w:t>
      </w:r>
      <w:proofErr w:type="spellEnd"/>
      <w:r w:rsidRPr="00582199">
        <w:rPr>
          <w:rFonts w:eastAsia="Times New Roman"/>
          <w:color w:val="000000"/>
        </w:rPr>
        <w:t xml:space="preserve"> Publication 519), the institution is required to withhold and report the appropriate tax (up to 30%) on all payments received by you or paid on your behalf by the University or a representative of the University.</w:t>
      </w:r>
    </w:p>
    <w:p w:rsidR="00582199" w:rsidRPr="00582199" w:rsidRDefault="00582199" w:rsidP="00582199">
      <w:pPr>
        <w:widowControl/>
        <w:shd w:val="clear" w:color="auto" w:fill="FFFFFF"/>
        <w:autoSpaceDE/>
        <w:autoSpaceDN/>
        <w:adjustRightInd/>
        <w:spacing w:line="286" w:lineRule="auto"/>
        <w:ind w:left="450"/>
        <w:rPr>
          <w:rFonts w:eastAsia="Times New Roman"/>
          <w:color w:val="000000"/>
        </w:rPr>
      </w:pPr>
      <w:r w:rsidRPr="00582199">
        <w:rPr>
          <w:rFonts w:eastAsia="Times New Roman"/>
          <w:color w:val="000000"/>
        </w:rPr>
        <w:t> </w:t>
      </w:r>
    </w:p>
    <w:p w:rsidR="00582199" w:rsidRDefault="00582199" w:rsidP="0083416D">
      <w:pPr>
        <w:widowControl/>
        <w:numPr>
          <w:ilvl w:val="0"/>
          <w:numId w:val="3"/>
        </w:numPr>
        <w:shd w:val="clear" w:color="auto" w:fill="FFFFFF"/>
        <w:tabs>
          <w:tab w:val="left" w:pos="900"/>
        </w:tabs>
        <w:autoSpaceDE/>
        <w:autoSpaceDN/>
        <w:adjustRightInd/>
        <w:spacing w:line="286" w:lineRule="auto"/>
        <w:ind w:firstLine="30"/>
        <w:rPr>
          <w:rFonts w:eastAsia="Times New Roman"/>
          <w:color w:val="000000"/>
        </w:rPr>
      </w:pPr>
      <w:r w:rsidRPr="00582199">
        <w:rPr>
          <w:rFonts w:eastAsia="Times New Roman"/>
          <w:color w:val="000000"/>
        </w:rPr>
        <w:t>You must complete the enclosed Taxpayer I.D. and Certification Form (W-9), before payments can be processed.  Please complete and return the Form W-9 with this signed letter agreement</w:t>
      </w:r>
      <w:r w:rsidRPr="00F90CF8">
        <w:rPr>
          <w:rFonts w:eastAsia="Times New Roman"/>
          <w:color w:val="000000"/>
        </w:rPr>
        <w:t>.</w:t>
      </w:r>
    </w:p>
    <w:p w:rsidR="00F90CF8" w:rsidRPr="00F90CF8" w:rsidRDefault="00F90CF8" w:rsidP="00F90CF8">
      <w:pPr>
        <w:widowControl/>
        <w:shd w:val="clear" w:color="auto" w:fill="FFFFFF"/>
        <w:autoSpaceDE/>
        <w:autoSpaceDN/>
        <w:adjustRightInd/>
        <w:spacing w:line="286" w:lineRule="auto"/>
        <w:ind w:left="450"/>
        <w:rPr>
          <w:rFonts w:eastAsia="Times New Roman"/>
          <w:color w:val="000000"/>
        </w:rPr>
      </w:pPr>
    </w:p>
    <w:p w:rsidR="00F90CF8" w:rsidRPr="00F90CF8" w:rsidRDefault="00F90CF8" w:rsidP="0083416D">
      <w:pPr>
        <w:numPr>
          <w:ilvl w:val="0"/>
          <w:numId w:val="3"/>
        </w:numPr>
        <w:spacing w:line="286" w:lineRule="auto"/>
        <w:ind w:left="418" w:hanging="58"/>
        <w:rPr>
          <w:color w:val="222222"/>
          <w:shd w:val="clear" w:color="auto" w:fill="FFFFFF"/>
        </w:rPr>
      </w:pPr>
      <w:bookmarkStart w:id="1" w:name="_Hlk77164277"/>
      <w:r>
        <w:t xml:space="preserve">  </w:t>
      </w:r>
      <w:r w:rsidRPr="00F90CF8">
        <w:t>Force Majeure.</w:t>
      </w:r>
      <w:r>
        <w:t xml:space="preserve">  </w:t>
      </w:r>
      <w:r w:rsidRPr="00F90CF8">
        <w:t>The</w:t>
      </w:r>
      <w:r>
        <w:t xml:space="preserve"> </w:t>
      </w:r>
      <w:r w:rsidRPr="00F90CF8">
        <w:t>University</w:t>
      </w:r>
      <w:r>
        <w:t xml:space="preserve"> </w:t>
      </w:r>
      <w:r w:rsidRPr="00F90CF8">
        <w:t>shall</w:t>
      </w:r>
      <w:r>
        <w:t xml:space="preserve"> </w:t>
      </w:r>
      <w:r w:rsidRPr="00F90CF8">
        <w:t>be</w:t>
      </w:r>
      <w:r>
        <w:t xml:space="preserve"> </w:t>
      </w:r>
      <w:r w:rsidRPr="00F90CF8">
        <w:t>fully</w:t>
      </w:r>
      <w:r>
        <w:t xml:space="preserve"> </w:t>
      </w:r>
      <w:r w:rsidRPr="00F90CF8">
        <w:t>released</w:t>
      </w:r>
      <w:r>
        <w:t xml:space="preserve"> </w:t>
      </w:r>
      <w:r w:rsidRPr="00F90CF8">
        <w:t>from</w:t>
      </w:r>
      <w:r>
        <w:t xml:space="preserve"> </w:t>
      </w:r>
      <w:r w:rsidRPr="00F90CF8">
        <w:t>its</w:t>
      </w:r>
      <w:r>
        <w:t xml:space="preserve"> </w:t>
      </w:r>
      <w:r w:rsidRPr="00F90CF8">
        <w:t>duties</w:t>
      </w:r>
      <w:r>
        <w:t xml:space="preserve"> </w:t>
      </w:r>
      <w:r w:rsidRPr="00F90CF8">
        <w:t>and</w:t>
      </w:r>
      <w:r>
        <w:t xml:space="preserve"> </w:t>
      </w:r>
      <w:r w:rsidRPr="00F90CF8">
        <w:t>obligations</w:t>
      </w:r>
      <w:r>
        <w:t xml:space="preserve"> </w:t>
      </w:r>
      <w:r w:rsidRPr="00F90CF8">
        <w:t>under</w:t>
      </w:r>
      <w:r>
        <w:t xml:space="preserve"> </w:t>
      </w:r>
      <w:r w:rsidRPr="00F90CF8">
        <w:t>this</w:t>
      </w:r>
      <w:r>
        <w:t xml:space="preserve"> </w:t>
      </w:r>
      <w:r w:rsidRPr="00F90CF8">
        <w:t>Agreement</w:t>
      </w:r>
      <w:r>
        <w:t xml:space="preserve"> </w:t>
      </w:r>
      <w:r w:rsidRPr="00F90CF8">
        <w:t>if</w:t>
      </w:r>
      <w:r>
        <w:t xml:space="preserve"> </w:t>
      </w:r>
      <w:r w:rsidRPr="00F90CF8">
        <w:t>the</w:t>
      </w:r>
      <w:r>
        <w:t xml:space="preserve"> </w:t>
      </w:r>
      <w:r w:rsidRPr="00F90CF8">
        <w:t>service</w:t>
      </w:r>
      <w:r>
        <w:t xml:space="preserve"> </w:t>
      </w:r>
      <w:r w:rsidRPr="00F90CF8">
        <w:t>that</w:t>
      </w:r>
      <w:r>
        <w:t xml:space="preserve"> </w:t>
      </w:r>
      <w:r w:rsidRPr="00F90CF8">
        <w:t>is</w:t>
      </w:r>
      <w:r>
        <w:t xml:space="preserve"> </w:t>
      </w:r>
      <w:r w:rsidRPr="00F90CF8">
        <w:t>contracted</w:t>
      </w:r>
      <w:r>
        <w:t xml:space="preserve"> </w:t>
      </w:r>
      <w:r w:rsidRPr="00F90CF8">
        <w:t>is</w:t>
      </w:r>
      <w:r>
        <w:t xml:space="preserve"> </w:t>
      </w:r>
      <w:r w:rsidRPr="00F90CF8">
        <w:t>rendered</w:t>
      </w:r>
      <w:r>
        <w:t xml:space="preserve"> </w:t>
      </w:r>
      <w:r w:rsidRPr="00F90CF8">
        <w:t>unserviceable</w:t>
      </w:r>
      <w:r>
        <w:t xml:space="preserve"> </w:t>
      </w:r>
      <w:r w:rsidRPr="00F90CF8">
        <w:t>due</w:t>
      </w:r>
      <w:r>
        <w:t xml:space="preserve"> </w:t>
      </w:r>
      <w:r w:rsidRPr="00F90CF8">
        <w:t>to</w:t>
      </w:r>
      <w:r>
        <w:t xml:space="preserve"> </w:t>
      </w:r>
      <w:r w:rsidRPr="00F90CF8">
        <w:t>Force</w:t>
      </w:r>
      <w:r>
        <w:t xml:space="preserve"> </w:t>
      </w:r>
      <w:r w:rsidRPr="00F90CF8">
        <w:t>Majeure.</w:t>
      </w:r>
      <w:r>
        <w:t xml:space="preserve">  </w:t>
      </w:r>
      <w:r w:rsidRPr="00F90CF8">
        <w:t>For</w:t>
      </w:r>
      <w:r>
        <w:t xml:space="preserve"> </w:t>
      </w:r>
      <w:r w:rsidRPr="00F90CF8">
        <w:t>the</w:t>
      </w:r>
      <w:r>
        <w:t xml:space="preserve"> </w:t>
      </w:r>
      <w:r w:rsidRPr="00F90CF8">
        <w:t>purposes</w:t>
      </w:r>
      <w:r>
        <w:t xml:space="preserve"> </w:t>
      </w:r>
      <w:r w:rsidRPr="00F90CF8">
        <w:t>of</w:t>
      </w:r>
      <w:r>
        <w:t xml:space="preserve"> </w:t>
      </w:r>
      <w:r w:rsidRPr="00F90CF8">
        <w:t>this</w:t>
      </w:r>
      <w:r>
        <w:t xml:space="preserve"> </w:t>
      </w:r>
      <w:r w:rsidRPr="00F90CF8">
        <w:t>Agreement,</w:t>
      </w:r>
      <w:r>
        <w:t xml:space="preserve"> </w:t>
      </w:r>
      <w:r w:rsidRPr="00F90CF8">
        <w:t>Force</w:t>
      </w:r>
      <w:r>
        <w:t xml:space="preserve"> </w:t>
      </w:r>
      <w:r w:rsidRPr="00F90CF8">
        <w:t>Majeure</w:t>
      </w:r>
      <w:r>
        <w:t xml:space="preserve"> </w:t>
      </w:r>
      <w:r w:rsidRPr="00F90CF8">
        <w:t>shall</w:t>
      </w:r>
      <w:r>
        <w:t xml:space="preserve"> </w:t>
      </w:r>
      <w:r w:rsidRPr="00F90CF8">
        <w:t>mean</w:t>
      </w:r>
      <w:r>
        <w:t xml:space="preserve"> </w:t>
      </w:r>
      <w:r w:rsidRPr="00F90CF8">
        <w:t>a</w:t>
      </w:r>
      <w:r>
        <w:t xml:space="preserve"> </w:t>
      </w:r>
      <w:r w:rsidRPr="00F90CF8">
        <w:t>cause</w:t>
      </w:r>
      <w:r>
        <w:t xml:space="preserve"> </w:t>
      </w:r>
      <w:r w:rsidRPr="00F90CF8">
        <w:t>or</w:t>
      </w:r>
      <w:r>
        <w:t xml:space="preserve"> </w:t>
      </w:r>
      <w:r w:rsidRPr="00F90CF8">
        <w:t>causes</w:t>
      </w:r>
      <w:r>
        <w:t xml:space="preserve"> </w:t>
      </w:r>
      <w:r w:rsidRPr="00F90CF8">
        <w:t>beyond</w:t>
      </w:r>
      <w:r>
        <w:t xml:space="preserve"> </w:t>
      </w:r>
      <w:r w:rsidRPr="00F90CF8">
        <w:t>the</w:t>
      </w:r>
      <w:r>
        <w:t xml:space="preserve"> </w:t>
      </w:r>
      <w:r w:rsidRPr="00F90CF8">
        <w:t>University’s</w:t>
      </w:r>
      <w:r>
        <w:t xml:space="preserve"> </w:t>
      </w:r>
      <w:r w:rsidRPr="00F90CF8">
        <w:t>control</w:t>
      </w:r>
      <w:r>
        <w:t xml:space="preserve"> </w:t>
      </w:r>
      <w:r w:rsidRPr="00F90CF8">
        <w:t>which</w:t>
      </w:r>
      <w:r>
        <w:t xml:space="preserve"> </w:t>
      </w:r>
      <w:r w:rsidRPr="00F90CF8">
        <w:t>shall</w:t>
      </w:r>
      <w:r>
        <w:t xml:space="preserve"> </w:t>
      </w:r>
      <w:r w:rsidRPr="00F90CF8">
        <w:t>include,</w:t>
      </w:r>
      <w:r>
        <w:t xml:space="preserve"> </w:t>
      </w:r>
      <w:r w:rsidRPr="00F90CF8">
        <w:t>without</w:t>
      </w:r>
      <w:r>
        <w:t xml:space="preserve"> </w:t>
      </w:r>
      <w:r w:rsidRPr="00F90CF8">
        <w:t>limitation,</w:t>
      </w:r>
      <w:r>
        <w:t xml:space="preserve"> </w:t>
      </w:r>
      <w:r w:rsidRPr="00F90CF8">
        <w:t>all</w:t>
      </w:r>
      <w:r>
        <w:t xml:space="preserve"> </w:t>
      </w:r>
      <w:r w:rsidRPr="00F90CF8">
        <w:t>labor</w:t>
      </w:r>
      <w:r>
        <w:t xml:space="preserve"> </w:t>
      </w:r>
      <w:r w:rsidRPr="00F90CF8">
        <w:t>disputes,</w:t>
      </w:r>
      <w:r>
        <w:t xml:space="preserve"> </w:t>
      </w:r>
      <w:r w:rsidRPr="00F90CF8">
        <w:t>civil</w:t>
      </w:r>
      <w:r>
        <w:t xml:space="preserve"> </w:t>
      </w:r>
      <w:r w:rsidRPr="00F90CF8">
        <w:t>disturbance,</w:t>
      </w:r>
      <w:r>
        <w:t xml:space="preserve"> </w:t>
      </w:r>
      <w:r w:rsidRPr="00F90CF8">
        <w:t>war,</w:t>
      </w:r>
      <w:r>
        <w:t xml:space="preserve"> </w:t>
      </w:r>
      <w:r w:rsidRPr="00F90CF8">
        <w:t>war-like</w:t>
      </w:r>
      <w:r>
        <w:t xml:space="preserve"> </w:t>
      </w:r>
      <w:r w:rsidRPr="00F90CF8">
        <w:t>operations,</w:t>
      </w:r>
      <w:r>
        <w:t xml:space="preserve"> </w:t>
      </w:r>
      <w:r w:rsidRPr="00F90CF8">
        <w:t>invasions,</w:t>
      </w:r>
      <w:r>
        <w:t xml:space="preserve"> </w:t>
      </w:r>
      <w:r w:rsidRPr="00F90CF8">
        <w:t>rebellion,</w:t>
      </w:r>
      <w:r>
        <w:t xml:space="preserve"> </w:t>
      </w:r>
      <w:r w:rsidRPr="00F90CF8">
        <w:t>hostilities,</w:t>
      </w:r>
      <w:r>
        <w:t xml:space="preserve"> </w:t>
      </w:r>
      <w:r w:rsidRPr="00F90CF8">
        <w:t>terrorism,</w:t>
      </w:r>
      <w:r>
        <w:t xml:space="preserve"> </w:t>
      </w:r>
      <w:r w:rsidRPr="00F90CF8">
        <w:t>military</w:t>
      </w:r>
      <w:r>
        <w:t xml:space="preserve"> </w:t>
      </w:r>
      <w:r w:rsidRPr="00F90CF8">
        <w:t>or</w:t>
      </w:r>
      <w:r>
        <w:t xml:space="preserve"> </w:t>
      </w:r>
      <w:r w:rsidRPr="00F90CF8">
        <w:t>usurped</w:t>
      </w:r>
      <w:r>
        <w:t xml:space="preserve"> </w:t>
      </w:r>
      <w:r w:rsidRPr="00F90CF8">
        <w:t>power,</w:t>
      </w:r>
      <w:r>
        <w:t xml:space="preserve"> </w:t>
      </w:r>
      <w:r w:rsidRPr="00F90CF8">
        <w:t>sabotage,</w:t>
      </w:r>
      <w:r>
        <w:t xml:space="preserve"> </w:t>
      </w:r>
      <w:r w:rsidRPr="00F90CF8">
        <w:t>acts</w:t>
      </w:r>
      <w:r>
        <w:t xml:space="preserve"> </w:t>
      </w:r>
      <w:r w:rsidRPr="00F90CF8">
        <w:t>of</w:t>
      </w:r>
      <w:r>
        <w:t xml:space="preserve"> </w:t>
      </w:r>
      <w:r w:rsidRPr="00F90CF8">
        <w:t>governments,</w:t>
      </w:r>
      <w:r>
        <w:t xml:space="preserve"> </w:t>
      </w:r>
      <w:r w:rsidRPr="00F90CF8">
        <w:t>pandemic</w:t>
      </w:r>
      <w:r>
        <w:t xml:space="preserve"> </w:t>
      </w:r>
      <w:r w:rsidRPr="00F90CF8">
        <w:t>protocols</w:t>
      </w:r>
      <w:r>
        <w:t xml:space="preserve"> </w:t>
      </w:r>
      <w:r w:rsidRPr="00F90CF8">
        <w:t>as</w:t>
      </w:r>
      <w:r>
        <w:t xml:space="preserve"> </w:t>
      </w:r>
      <w:r w:rsidRPr="00F90CF8">
        <w:t>defined</w:t>
      </w:r>
      <w:r>
        <w:t xml:space="preserve"> </w:t>
      </w:r>
      <w:r w:rsidRPr="00F90CF8">
        <w:t>by</w:t>
      </w:r>
      <w:r>
        <w:t xml:space="preserve"> </w:t>
      </w:r>
      <w:r w:rsidRPr="00F90CF8">
        <w:t>the</w:t>
      </w:r>
      <w:r>
        <w:t xml:space="preserve"> </w:t>
      </w:r>
      <w:r w:rsidRPr="00F90CF8">
        <w:t>institution</w:t>
      </w:r>
      <w:r>
        <w:t xml:space="preserve"> </w:t>
      </w:r>
      <w:r w:rsidRPr="00F90CF8">
        <w:t>to</w:t>
      </w:r>
      <w:r>
        <w:t xml:space="preserve"> </w:t>
      </w:r>
      <w:r w:rsidRPr="00F90CF8">
        <w:t>include</w:t>
      </w:r>
      <w:r>
        <w:t xml:space="preserve"> </w:t>
      </w:r>
      <w:r w:rsidRPr="00F90CF8">
        <w:rPr>
          <w:color w:val="222222"/>
          <w:shd w:val="clear" w:color="auto" w:fill="FFFFFF"/>
        </w:rPr>
        <w:t>disease</w:t>
      </w:r>
      <w:r>
        <w:rPr>
          <w:color w:val="222222"/>
          <w:shd w:val="clear" w:color="auto" w:fill="FFFFFF"/>
        </w:rPr>
        <w:t xml:space="preserve"> </w:t>
      </w:r>
      <w:r w:rsidRPr="00F90CF8">
        <w:rPr>
          <w:color w:val="222222"/>
          <w:shd w:val="clear" w:color="auto" w:fill="FFFFFF"/>
        </w:rPr>
        <w:t>and</w:t>
      </w:r>
      <w:r>
        <w:rPr>
          <w:color w:val="222222"/>
          <w:shd w:val="clear" w:color="auto" w:fill="FFFFFF"/>
        </w:rPr>
        <w:t xml:space="preserve"> </w:t>
      </w:r>
      <w:r w:rsidRPr="00F90CF8">
        <w:rPr>
          <w:color w:val="222222"/>
          <w:shd w:val="clear" w:color="auto" w:fill="FFFFFF"/>
        </w:rPr>
        <w:t>epidemics</w:t>
      </w:r>
      <w:r w:rsidRPr="00F90CF8">
        <w:t>,</w:t>
      </w:r>
      <w:r>
        <w:t xml:space="preserve"> </w:t>
      </w:r>
      <w:r w:rsidRPr="00F90CF8">
        <w:t>fires</w:t>
      </w:r>
      <w:r>
        <w:t xml:space="preserve"> </w:t>
      </w:r>
      <w:r w:rsidRPr="00F90CF8">
        <w:t>or</w:t>
      </w:r>
      <w:r>
        <w:t xml:space="preserve"> </w:t>
      </w:r>
      <w:r w:rsidRPr="00F90CF8">
        <w:t>other</w:t>
      </w:r>
      <w:r>
        <w:t xml:space="preserve"> </w:t>
      </w:r>
      <w:r w:rsidRPr="00F90CF8">
        <w:t>casualty,</w:t>
      </w:r>
      <w:r>
        <w:rPr>
          <w:color w:val="222222"/>
          <w:shd w:val="clear" w:color="auto" w:fill="FFFFFF"/>
        </w:rPr>
        <w:t xml:space="preserve"> </w:t>
      </w:r>
      <w:r w:rsidRPr="00F90CF8">
        <w:t>inability</w:t>
      </w:r>
      <w:r>
        <w:t xml:space="preserve"> </w:t>
      </w:r>
      <w:r w:rsidRPr="00F90CF8">
        <w:t>to</w:t>
      </w:r>
      <w:r>
        <w:t xml:space="preserve"> </w:t>
      </w:r>
      <w:r w:rsidRPr="00F90CF8">
        <w:t>obtain</w:t>
      </w:r>
      <w:r>
        <w:t xml:space="preserve"> </w:t>
      </w:r>
      <w:r w:rsidRPr="00F90CF8">
        <w:t>any</w:t>
      </w:r>
      <w:r>
        <w:t xml:space="preserve"> </w:t>
      </w:r>
      <w:r w:rsidRPr="00F90CF8">
        <w:t>material</w:t>
      </w:r>
      <w:r>
        <w:t xml:space="preserve"> </w:t>
      </w:r>
      <w:r w:rsidRPr="00F90CF8">
        <w:t>or</w:t>
      </w:r>
      <w:r>
        <w:t xml:space="preserve"> </w:t>
      </w:r>
      <w:r w:rsidRPr="00F90CF8">
        <w:t>service,</w:t>
      </w:r>
      <w:r>
        <w:t xml:space="preserve"> </w:t>
      </w:r>
      <w:r w:rsidRPr="00F90CF8">
        <w:rPr>
          <w:color w:val="222222"/>
          <w:shd w:val="clear" w:color="auto" w:fill="FFFFFF"/>
        </w:rPr>
        <w:t>natural</w:t>
      </w:r>
      <w:r>
        <w:rPr>
          <w:color w:val="222222"/>
          <w:shd w:val="clear" w:color="auto" w:fill="FFFFFF"/>
        </w:rPr>
        <w:t xml:space="preserve"> </w:t>
      </w:r>
      <w:r w:rsidRPr="00F90CF8">
        <w:rPr>
          <w:color w:val="222222"/>
          <w:shd w:val="clear" w:color="auto" w:fill="FFFFFF"/>
        </w:rPr>
        <w:t>disasters,</w:t>
      </w:r>
      <w:r>
        <w:rPr>
          <w:color w:val="222222"/>
          <w:shd w:val="clear" w:color="auto" w:fill="FFFFFF"/>
        </w:rPr>
        <w:t xml:space="preserve"> </w:t>
      </w:r>
      <w:r w:rsidRPr="00F90CF8">
        <w:t>or</w:t>
      </w:r>
      <w:r>
        <w:t xml:space="preserve"> </w:t>
      </w:r>
      <w:r w:rsidRPr="00F90CF8">
        <w:t>acts</w:t>
      </w:r>
      <w:r>
        <w:t xml:space="preserve"> </w:t>
      </w:r>
      <w:r w:rsidRPr="00F90CF8">
        <w:t>of</w:t>
      </w:r>
      <w:r>
        <w:t xml:space="preserve"> </w:t>
      </w:r>
      <w:r w:rsidRPr="00F90CF8">
        <w:t>God.</w:t>
      </w:r>
    </w:p>
    <w:p w:rsidR="00F90CF8" w:rsidRPr="00F90CF8" w:rsidRDefault="00F90CF8" w:rsidP="00F90CF8">
      <w:pPr>
        <w:spacing w:line="286" w:lineRule="auto"/>
        <w:ind w:left="418"/>
        <w:rPr>
          <w:u w:val="single"/>
        </w:rPr>
      </w:pPr>
    </w:p>
    <w:p w:rsidR="00847E64" w:rsidRDefault="0083416D" w:rsidP="00F90CF8">
      <w:pPr>
        <w:numPr>
          <w:ilvl w:val="0"/>
          <w:numId w:val="3"/>
        </w:numPr>
        <w:spacing w:line="286" w:lineRule="auto"/>
        <w:ind w:left="418" w:hanging="58"/>
        <w:sectPr w:rsidR="00847E64" w:rsidSect="0083416D">
          <w:footerReference w:type="default" r:id="rId7"/>
          <w:pgSz w:w="12240" w:h="15840"/>
          <w:pgMar w:top="1382" w:right="1339" w:bottom="1296" w:left="1022" w:header="0" w:footer="1123" w:gutter="0"/>
          <w:pgNumType w:start="1"/>
          <w:cols w:space="720"/>
          <w:noEndnote/>
        </w:sectPr>
      </w:pPr>
      <w:r>
        <w:t xml:space="preserve">  </w:t>
      </w:r>
      <w:r w:rsidR="00F90CF8" w:rsidRPr="00F90CF8">
        <w:t>Compliance of University Policies and Protocol</w:t>
      </w:r>
      <w:r w:rsidR="00F90CF8">
        <w:t xml:space="preserve">.  </w:t>
      </w:r>
      <w:r w:rsidR="00F90CF8" w:rsidRPr="00F90CF8">
        <w:t>Performers/Providers</w:t>
      </w:r>
      <w:r w:rsidR="00F90CF8">
        <w:t xml:space="preserve"> </w:t>
      </w:r>
      <w:r w:rsidR="00F90CF8" w:rsidRPr="00F90CF8">
        <w:t>shall</w:t>
      </w:r>
      <w:r w:rsidR="00F90CF8">
        <w:t xml:space="preserve"> </w:t>
      </w:r>
      <w:r w:rsidR="00F90CF8" w:rsidRPr="00F90CF8">
        <w:t>comply</w:t>
      </w:r>
      <w:r w:rsidR="00F90CF8">
        <w:t xml:space="preserve"> </w:t>
      </w:r>
      <w:r w:rsidR="00F90CF8" w:rsidRPr="00F90CF8">
        <w:t>with</w:t>
      </w:r>
      <w:r w:rsidR="00F90CF8">
        <w:t xml:space="preserve"> </w:t>
      </w:r>
      <w:r w:rsidR="00F90CF8" w:rsidRPr="00F90CF8">
        <w:t>all</w:t>
      </w:r>
      <w:r w:rsidR="00F90CF8">
        <w:t xml:space="preserve"> </w:t>
      </w:r>
      <w:r w:rsidR="00F90CF8" w:rsidRPr="00F90CF8">
        <w:t>University</w:t>
      </w:r>
      <w:r w:rsidR="00F90CF8">
        <w:t xml:space="preserve"> </w:t>
      </w:r>
      <w:r w:rsidR="00F90CF8" w:rsidRPr="00F90CF8">
        <w:t>policies,</w:t>
      </w:r>
      <w:r w:rsidR="00F90CF8">
        <w:t xml:space="preserve"> </w:t>
      </w:r>
      <w:r w:rsidR="00F90CF8" w:rsidRPr="00F90CF8">
        <w:t>procedures,</w:t>
      </w:r>
      <w:r w:rsidR="00F90CF8">
        <w:t xml:space="preserve"> </w:t>
      </w:r>
      <w:r w:rsidR="00F90CF8" w:rsidRPr="00F90CF8">
        <w:t>and</w:t>
      </w:r>
      <w:r w:rsidR="00F90CF8">
        <w:t xml:space="preserve"> </w:t>
      </w:r>
      <w:r w:rsidR="00F90CF8" w:rsidRPr="00F90CF8">
        <w:t>protocols</w:t>
      </w:r>
      <w:r w:rsidR="00F90CF8">
        <w:t xml:space="preserve"> </w:t>
      </w:r>
      <w:r w:rsidR="00F90CF8" w:rsidRPr="00F90CF8">
        <w:t>at</w:t>
      </w:r>
      <w:r w:rsidR="00F90CF8">
        <w:t xml:space="preserve"> </w:t>
      </w:r>
      <w:r w:rsidR="00F90CF8" w:rsidRPr="00F90CF8">
        <w:t>the</w:t>
      </w:r>
      <w:r w:rsidR="00F90CF8">
        <w:t xml:space="preserve"> </w:t>
      </w:r>
      <w:r w:rsidR="00F90CF8" w:rsidRPr="00F90CF8">
        <w:t>date</w:t>
      </w:r>
      <w:r w:rsidR="00F90CF8">
        <w:t xml:space="preserve"> </w:t>
      </w:r>
      <w:r w:rsidR="00F90CF8" w:rsidRPr="00F90CF8">
        <w:t>and</w:t>
      </w:r>
      <w:r w:rsidR="00F90CF8">
        <w:t xml:space="preserve"> </w:t>
      </w:r>
      <w:r w:rsidR="00F90CF8" w:rsidRPr="00F90CF8">
        <w:t>time</w:t>
      </w:r>
      <w:r w:rsidR="00F90CF8">
        <w:t xml:space="preserve"> </w:t>
      </w:r>
      <w:r w:rsidR="00F90CF8" w:rsidRPr="00F90CF8">
        <w:t>of</w:t>
      </w:r>
      <w:r w:rsidR="00F90CF8">
        <w:t xml:space="preserve"> </w:t>
      </w:r>
      <w:r w:rsidR="00F90CF8" w:rsidRPr="00F90CF8">
        <w:t>visit,</w:t>
      </w:r>
      <w:r w:rsidR="00F90CF8">
        <w:t xml:space="preserve"> </w:t>
      </w:r>
      <w:r w:rsidR="00F90CF8" w:rsidRPr="00F90CF8">
        <w:t>follow</w:t>
      </w:r>
      <w:r w:rsidR="00F90CF8">
        <w:t xml:space="preserve"> </w:t>
      </w:r>
      <w:r w:rsidR="00F90CF8" w:rsidRPr="00F90CF8">
        <w:t>all</w:t>
      </w:r>
      <w:r w:rsidR="00F90CF8">
        <w:t xml:space="preserve"> </w:t>
      </w:r>
      <w:r w:rsidR="00F90CF8" w:rsidRPr="00F90CF8">
        <w:t>instructions</w:t>
      </w:r>
      <w:r w:rsidR="00F90CF8">
        <w:t xml:space="preserve"> </w:t>
      </w:r>
      <w:r w:rsidR="00F90CF8" w:rsidRPr="00F90CF8">
        <w:t>from</w:t>
      </w:r>
      <w:r w:rsidR="00F90CF8">
        <w:t xml:space="preserve"> </w:t>
      </w:r>
      <w:r w:rsidR="00F90CF8" w:rsidRPr="00F90CF8">
        <w:t>authorized</w:t>
      </w:r>
      <w:r w:rsidR="00F90CF8">
        <w:t xml:space="preserve"> </w:t>
      </w:r>
      <w:r w:rsidR="00F90CF8" w:rsidRPr="00F90CF8">
        <w:t>University</w:t>
      </w:r>
      <w:r w:rsidR="00F90CF8">
        <w:t xml:space="preserve"> </w:t>
      </w:r>
      <w:r w:rsidR="00F90CF8" w:rsidRPr="00F90CF8">
        <w:t>personnel,</w:t>
      </w:r>
      <w:r w:rsidR="00F90CF8">
        <w:t xml:space="preserve"> </w:t>
      </w:r>
      <w:r w:rsidR="00F90CF8" w:rsidRPr="00F90CF8">
        <w:t>and</w:t>
      </w:r>
      <w:r w:rsidR="00F90CF8">
        <w:t xml:space="preserve"> </w:t>
      </w:r>
      <w:r w:rsidR="00F90CF8" w:rsidRPr="00F90CF8">
        <w:t>maintain</w:t>
      </w:r>
      <w:r w:rsidR="00F90CF8">
        <w:t xml:space="preserve"> </w:t>
      </w:r>
      <w:r w:rsidR="00F90CF8" w:rsidRPr="00F90CF8">
        <w:t>communication</w:t>
      </w:r>
      <w:r w:rsidR="00F90CF8">
        <w:t xml:space="preserve"> </w:t>
      </w:r>
      <w:r w:rsidR="00F90CF8" w:rsidRPr="00F90CF8">
        <w:t>as</w:t>
      </w:r>
      <w:r w:rsidR="00F90CF8">
        <w:t xml:space="preserve"> </w:t>
      </w:r>
      <w:r w:rsidR="00F90CF8" w:rsidRPr="00F90CF8">
        <w:t>directed</w:t>
      </w:r>
      <w:r w:rsidR="00F90CF8">
        <w:t xml:space="preserve"> </w:t>
      </w:r>
      <w:r w:rsidR="00F90CF8" w:rsidRPr="00F90CF8">
        <w:t>with</w:t>
      </w:r>
      <w:r w:rsidR="00F90CF8">
        <w:t xml:space="preserve"> </w:t>
      </w:r>
      <w:r w:rsidR="00F90CF8" w:rsidRPr="00F90CF8">
        <w:t>their</w:t>
      </w:r>
      <w:r w:rsidR="00F90CF8">
        <w:t xml:space="preserve"> </w:t>
      </w:r>
      <w:r w:rsidR="00F90CF8" w:rsidRPr="00F90CF8">
        <w:t>onsite</w:t>
      </w:r>
      <w:r w:rsidR="00F90CF8">
        <w:t xml:space="preserve"> </w:t>
      </w:r>
    </w:p>
    <w:p w:rsidR="00F90CF8" w:rsidRPr="00F90CF8" w:rsidRDefault="00F90CF8" w:rsidP="00847E64">
      <w:pPr>
        <w:spacing w:line="286" w:lineRule="auto"/>
        <w:ind w:left="418"/>
      </w:pPr>
      <w:r w:rsidRPr="00F90CF8">
        <w:lastRenderedPageBreak/>
        <w:t>contact</w:t>
      </w:r>
      <w:r>
        <w:t xml:space="preserve"> </w:t>
      </w:r>
      <w:r w:rsidRPr="00F90CF8">
        <w:t>person/SU</w:t>
      </w:r>
      <w:r>
        <w:t xml:space="preserve"> </w:t>
      </w:r>
      <w:r w:rsidRPr="00F90CF8">
        <w:t>sponsor.</w:t>
      </w:r>
      <w:r>
        <w:t xml:space="preserve">  </w:t>
      </w:r>
      <w:r w:rsidRPr="00F90CF8">
        <w:t>Performers/Providers</w:t>
      </w:r>
      <w:r>
        <w:t xml:space="preserve"> </w:t>
      </w:r>
      <w:r w:rsidRPr="00F90CF8">
        <w:t>shall</w:t>
      </w:r>
      <w:r>
        <w:t xml:space="preserve"> </w:t>
      </w:r>
      <w:r w:rsidRPr="00F90CF8">
        <w:t>also</w:t>
      </w:r>
      <w:r>
        <w:t xml:space="preserve"> </w:t>
      </w:r>
      <w:r w:rsidRPr="00F90CF8">
        <w:t>uphold</w:t>
      </w:r>
      <w:r>
        <w:t xml:space="preserve"> </w:t>
      </w:r>
      <w:r w:rsidRPr="00F90CF8">
        <w:t>and</w:t>
      </w:r>
      <w:r>
        <w:t xml:space="preserve"> </w:t>
      </w:r>
      <w:r w:rsidRPr="00F90CF8">
        <w:t>follow</w:t>
      </w:r>
      <w:r>
        <w:t xml:space="preserve"> </w:t>
      </w:r>
      <w:r w:rsidRPr="00F90CF8">
        <w:t>all</w:t>
      </w:r>
      <w:r>
        <w:t xml:space="preserve"> </w:t>
      </w:r>
      <w:r w:rsidRPr="00F90CF8">
        <w:t>current</w:t>
      </w:r>
      <w:r>
        <w:t xml:space="preserve"> </w:t>
      </w:r>
      <w:r w:rsidRPr="00F90CF8">
        <w:t>protocols</w:t>
      </w:r>
      <w:r>
        <w:t xml:space="preserve"> </w:t>
      </w:r>
      <w:r w:rsidRPr="00F90CF8">
        <w:t>according</w:t>
      </w:r>
      <w:r>
        <w:t xml:space="preserve"> </w:t>
      </w:r>
      <w:r w:rsidRPr="00F90CF8">
        <w:t>to</w:t>
      </w:r>
      <w:r>
        <w:t xml:space="preserve"> </w:t>
      </w:r>
      <w:r w:rsidRPr="00F90CF8">
        <w:t>the</w:t>
      </w:r>
      <w:r>
        <w:t xml:space="preserve"> </w:t>
      </w:r>
      <w:r w:rsidRPr="00F90CF8">
        <w:t>various</w:t>
      </w:r>
      <w:r>
        <w:t xml:space="preserve"> </w:t>
      </w:r>
      <w:r w:rsidRPr="00F90CF8">
        <w:t>government</w:t>
      </w:r>
      <w:r>
        <w:t xml:space="preserve"> </w:t>
      </w:r>
      <w:r w:rsidRPr="00F90CF8">
        <w:t>entities</w:t>
      </w:r>
      <w:r>
        <w:t xml:space="preserve"> </w:t>
      </w:r>
      <w:r w:rsidRPr="00F90CF8">
        <w:t>including,</w:t>
      </w:r>
      <w:r>
        <w:t xml:space="preserve"> </w:t>
      </w:r>
      <w:r w:rsidRPr="00F90CF8">
        <w:t>but</w:t>
      </w:r>
      <w:r>
        <w:t xml:space="preserve"> </w:t>
      </w:r>
      <w:r w:rsidRPr="00F90CF8">
        <w:t>not</w:t>
      </w:r>
      <w:r>
        <w:t xml:space="preserve"> </w:t>
      </w:r>
      <w:r w:rsidRPr="00F90CF8">
        <w:t>limited</w:t>
      </w:r>
      <w:r>
        <w:t xml:space="preserve"> </w:t>
      </w:r>
      <w:r w:rsidRPr="00F90CF8">
        <w:t>to,</w:t>
      </w:r>
      <w:r>
        <w:t xml:space="preserve"> </w:t>
      </w:r>
      <w:r w:rsidRPr="00F90CF8">
        <w:t>the</w:t>
      </w:r>
      <w:r>
        <w:t xml:space="preserve"> </w:t>
      </w:r>
      <w:r w:rsidRPr="00F90CF8">
        <w:t>United</w:t>
      </w:r>
      <w:r>
        <w:t xml:space="preserve"> </w:t>
      </w:r>
      <w:r w:rsidRPr="00F90CF8">
        <w:t>States</w:t>
      </w:r>
      <w:r>
        <w:t xml:space="preserve"> </w:t>
      </w:r>
      <w:r w:rsidRPr="00F90CF8">
        <w:t>Government,</w:t>
      </w:r>
      <w:r>
        <w:t xml:space="preserve"> </w:t>
      </w:r>
      <w:r w:rsidRPr="00F90CF8">
        <w:t>the</w:t>
      </w:r>
      <w:r>
        <w:t xml:space="preserve"> </w:t>
      </w:r>
      <w:r w:rsidRPr="00F90CF8">
        <w:t>State</w:t>
      </w:r>
      <w:r>
        <w:t xml:space="preserve"> </w:t>
      </w:r>
      <w:r w:rsidRPr="00F90CF8">
        <w:t>of</w:t>
      </w:r>
      <w:r>
        <w:t xml:space="preserve"> </w:t>
      </w:r>
      <w:r w:rsidRPr="00F90CF8">
        <w:t>Texas,</w:t>
      </w:r>
      <w:r>
        <w:t xml:space="preserve"> </w:t>
      </w:r>
      <w:r w:rsidRPr="00F90CF8">
        <w:t>the</w:t>
      </w:r>
      <w:r>
        <w:t xml:space="preserve"> </w:t>
      </w:r>
      <w:r w:rsidRPr="00F90CF8">
        <w:t>City</w:t>
      </w:r>
      <w:r>
        <w:t xml:space="preserve"> </w:t>
      </w:r>
      <w:r w:rsidRPr="00F90CF8">
        <w:t>of</w:t>
      </w:r>
      <w:r>
        <w:t xml:space="preserve"> </w:t>
      </w:r>
      <w:r w:rsidRPr="00F90CF8">
        <w:t>Georgetown,</w:t>
      </w:r>
      <w:r>
        <w:t xml:space="preserve"> </w:t>
      </w:r>
      <w:r w:rsidRPr="00F90CF8">
        <w:t>Texas, Williamson</w:t>
      </w:r>
      <w:r>
        <w:t xml:space="preserve"> </w:t>
      </w:r>
      <w:r w:rsidRPr="00F90CF8">
        <w:t>County, and all protocols for Southwestern University at the date and time of visit.</w:t>
      </w:r>
    </w:p>
    <w:p w:rsidR="00F90CF8" w:rsidRPr="00F90CF8" w:rsidRDefault="00F90CF8" w:rsidP="00F90CF8">
      <w:pPr>
        <w:spacing w:line="286" w:lineRule="auto"/>
        <w:ind w:left="418"/>
      </w:pPr>
    </w:p>
    <w:p w:rsidR="00F90CF8" w:rsidRPr="00F90CF8" w:rsidRDefault="00F90CF8" w:rsidP="0083416D">
      <w:pPr>
        <w:numPr>
          <w:ilvl w:val="0"/>
          <w:numId w:val="3"/>
        </w:numPr>
        <w:tabs>
          <w:tab w:val="left" w:pos="810"/>
        </w:tabs>
        <w:spacing w:line="286" w:lineRule="auto"/>
        <w:ind w:left="418" w:hanging="58"/>
      </w:pPr>
      <w:r w:rsidRPr="00F90CF8">
        <w:t>Access to University Facilities</w:t>
      </w:r>
      <w:r>
        <w:t xml:space="preserve">.  </w:t>
      </w:r>
      <w:r w:rsidRPr="00F90CF8">
        <w:t>Performers/Providers</w:t>
      </w:r>
      <w:r>
        <w:t xml:space="preserve"> </w:t>
      </w:r>
      <w:r w:rsidRPr="00F90CF8">
        <w:t>accept</w:t>
      </w:r>
      <w:r>
        <w:t xml:space="preserve"> </w:t>
      </w:r>
      <w:r w:rsidRPr="00F90CF8">
        <w:t>that</w:t>
      </w:r>
      <w:r>
        <w:t xml:space="preserve"> </w:t>
      </w:r>
      <w:r w:rsidRPr="00F90CF8">
        <w:t>the</w:t>
      </w:r>
      <w:r>
        <w:t xml:space="preserve"> </w:t>
      </w:r>
      <w:r w:rsidRPr="00F90CF8">
        <w:t>University</w:t>
      </w:r>
      <w:r>
        <w:t xml:space="preserve"> </w:t>
      </w:r>
      <w:r w:rsidRPr="00F90CF8">
        <w:t>retains</w:t>
      </w:r>
      <w:r>
        <w:t xml:space="preserve"> </w:t>
      </w:r>
      <w:r w:rsidRPr="00F90CF8">
        <w:t>the</w:t>
      </w:r>
      <w:r>
        <w:t xml:space="preserve"> </w:t>
      </w:r>
      <w:r w:rsidRPr="00F90CF8">
        <w:t>right,</w:t>
      </w:r>
      <w:r>
        <w:t xml:space="preserve"> </w:t>
      </w:r>
      <w:r w:rsidRPr="00F90CF8">
        <w:t>at</w:t>
      </w:r>
      <w:r>
        <w:t xml:space="preserve"> </w:t>
      </w:r>
      <w:r w:rsidRPr="00F90CF8">
        <w:t>its</w:t>
      </w:r>
      <w:r>
        <w:t xml:space="preserve"> </w:t>
      </w:r>
      <w:r w:rsidRPr="00F90CF8">
        <w:t>sole</w:t>
      </w:r>
      <w:r>
        <w:t xml:space="preserve"> </w:t>
      </w:r>
      <w:r w:rsidRPr="00F90CF8">
        <w:t>discretion,</w:t>
      </w:r>
      <w:r>
        <w:t xml:space="preserve"> </w:t>
      </w:r>
      <w:r w:rsidRPr="00F90CF8">
        <w:t>to</w:t>
      </w:r>
      <w:r>
        <w:t xml:space="preserve"> </w:t>
      </w:r>
      <w:r w:rsidRPr="00F90CF8">
        <w:t>deny</w:t>
      </w:r>
      <w:r>
        <w:t xml:space="preserve"> </w:t>
      </w:r>
      <w:r w:rsidRPr="00F90CF8">
        <w:t>access</w:t>
      </w:r>
      <w:r>
        <w:t xml:space="preserve"> </w:t>
      </w:r>
      <w:r w:rsidRPr="00F90CF8">
        <w:t>to</w:t>
      </w:r>
      <w:r>
        <w:t xml:space="preserve"> </w:t>
      </w:r>
      <w:r w:rsidRPr="00F90CF8">
        <w:t>anyone</w:t>
      </w:r>
      <w:r>
        <w:t xml:space="preserve"> </w:t>
      </w:r>
      <w:r w:rsidRPr="00F90CF8">
        <w:t>to</w:t>
      </w:r>
      <w:r>
        <w:t xml:space="preserve"> </w:t>
      </w:r>
      <w:r w:rsidRPr="00F90CF8">
        <w:t>University</w:t>
      </w:r>
      <w:r>
        <w:t xml:space="preserve"> </w:t>
      </w:r>
      <w:r w:rsidRPr="00F90CF8">
        <w:t>properties</w:t>
      </w:r>
      <w:r>
        <w:t xml:space="preserve"> </w:t>
      </w:r>
      <w:r w:rsidRPr="00F90CF8">
        <w:t>and</w:t>
      </w:r>
      <w:r>
        <w:t xml:space="preserve"> </w:t>
      </w:r>
      <w:r w:rsidRPr="00F90CF8">
        <w:t>facilities.</w:t>
      </w:r>
    </w:p>
    <w:p w:rsidR="00F90CF8" w:rsidRPr="00F90CF8" w:rsidRDefault="00F90CF8" w:rsidP="0083416D">
      <w:pPr>
        <w:spacing w:line="286" w:lineRule="auto"/>
        <w:ind w:hanging="58"/>
      </w:pPr>
    </w:p>
    <w:p w:rsidR="00F90CF8" w:rsidRDefault="00F90CF8" w:rsidP="0083416D">
      <w:pPr>
        <w:numPr>
          <w:ilvl w:val="0"/>
          <w:numId w:val="3"/>
        </w:numPr>
        <w:tabs>
          <w:tab w:val="left" w:pos="810"/>
        </w:tabs>
        <w:spacing w:line="286" w:lineRule="auto"/>
        <w:ind w:left="418" w:hanging="58"/>
      </w:pPr>
      <w:r w:rsidRPr="00F90CF8">
        <w:t>Agreement Terminations</w:t>
      </w:r>
      <w:r>
        <w:t xml:space="preserve">.  </w:t>
      </w:r>
      <w:r w:rsidRPr="00F90CF8">
        <w:t>Performers/Providers</w:t>
      </w:r>
      <w:r>
        <w:t xml:space="preserve"> </w:t>
      </w:r>
      <w:r w:rsidRPr="00F90CF8">
        <w:t>accept</w:t>
      </w:r>
      <w:r>
        <w:t xml:space="preserve"> </w:t>
      </w:r>
      <w:r w:rsidRPr="00F90CF8">
        <w:t>that</w:t>
      </w:r>
      <w:r>
        <w:t xml:space="preserve"> </w:t>
      </w:r>
      <w:r w:rsidRPr="00F90CF8">
        <w:t>the</w:t>
      </w:r>
      <w:r>
        <w:t xml:space="preserve"> </w:t>
      </w:r>
      <w:r w:rsidRPr="00F90CF8">
        <w:t>University</w:t>
      </w:r>
      <w:r>
        <w:t xml:space="preserve"> </w:t>
      </w:r>
      <w:r w:rsidRPr="00F90CF8">
        <w:t>may</w:t>
      </w:r>
      <w:r>
        <w:t xml:space="preserve"> </w:t>
      </w:r>
      <w:r w:rsidRPr="00F90CF8">
        <w:t>terminate</w:t>
      </w:r>
      <w:r>
        <w:t xml:space="preserve"> </w:t>
      </w:r>
      <w:r w:rsidRPr="00F90CF8">
        <w:t>this</w:t>
      </w:r>
      <w:r>
        <w:t xml:space="preserve"> </w:t>
      </w:r>
      <w:r w:rsidRPr="00F90CF8">
        <w:t>agreement</w:t>
      </w:r>
      <w:r>
        <w:t xml:space="preserve"> </w:t>
      </w:r>
      <w:r w:rsidRPr="00F90CF8">
        <w:t>at</w:t>
      </w:r>
      <w:r>
        <w:t xml:space="preserve"> </w:t>
      </w:r>
      <w:r w:rsidRPr="00F90CF8">
        <w:t>any</w:t>
      </w:r>
      <w:r>
        <w:t xml:space="preserve"> </w:t>
      </w:r>
      <w:r w:rsidRPr="00F90CF8">
        <w:t>time</w:t>
      </w:r>
      <w:r>
        <w:t xml:space="preserve"> </w:t>
      </w:r>
      <w:r w:rsidRPr="00F90CF8">
        <w:t>at</w:t>
      </w:r>
      <w:r>
        <w:t xml:space="preserve"> </w:t>
      </w:r>
      <w:r w:rsidRPr="00F90CF8">
        <w:t>its</w:t>
      </w:r>
      <w:r>
        <w:t xml:space="preserve"> </w:t>
      </w:r>
      <w:r w:rsidRPr="00F90CF8">
        <w:t>sole</w:t>
      </w:r>
      <w:r>
        <w:t xml:space="preserve"> </w:t>
      </w:r>
      <w:r w:rsidRPr="00F90CF8">
        <w:t>discretion</w:t>
      </w:r>
      <w:r>
        <w:t xml:space="preserve"> </w:t>
      </w:r>
      <w:r w:rsidRPr="00F90CF8">
        <w:t>and</w:t>
      </w:r>
      <w:r>
        <w:t xml:space="preserve"> </w:t>
      </w:r>
      <w:r w:rsidRPr="00F90CF8">
        <w:t>the</w:t>
      </w:r>
      <w:r>
        <w:t xml:space="preserve"> </w:t>
      </w:r>
      <w:r w:rsidRPr="00F90CF8">
        <w:t>visitor(s)</w:t>
      </w:r>
      <w:r>
        <w:t xml:space="preserve"> </w:t>
      </w:r>
      <w:r w:rsidRPr="00F90CF8">
        <w:t>shall</w:t>
      </w:r>
      <w:r>
        <w:t xml:space="preserve"> </w:t>
      </w:r>
      <w:r w:rsidRPr="00F90CF8">
        <w:t>immediately</w:t>
      </w:r>
      <w:r>
        <w:t xml:space="preserve"> </w:t>
      </w:r>
      <w:r w:rsidRPr="00F90CF8">
        <w:t>exit</w:t>
      </w:r>
      <w:r>
        <w:t xml:space="preserve"> </w:t>
      </w:r>
      <w:r w:rsidRPr="00F90CF8">
        <w:t>the</w:t>
      </w:r>
      <w:r>
        <w:t xml:space="preserve"> </w:t>
      </w:r>
      <w:r w:rsidRPr="00F90CF8">
        <w:t>University.</w:t>
      </w:r>
    </w:p>
    <w:p w:rsidR="00F90CF8" w:rsidRDefault="00F90CF8" w:rsidP="0083416D">
      <w:pPr>
        <w:pStyle w:val="ListParagraph"/>
        <w:ind w:hanging="58"/>
      </w:pPr>
    </w:p>
    <w:p w:rsidR="00F90CF8" w:rsidRDefault="00F90CF8" w:rsidP="0083416D">
      <w:pPr>
        <w:numPr>
          <w:ilvl w:val="0"/>
          <w:numId w:val="3"/>
        </w:numPr>
        <w:tabs>
          <w:tab w:val="left" w:pos="810"/>
        </w:tabs>
        <w:spacing w:line="286" w:lineRule="auto"/>
        <w:ind w:left="418" w:hanging="58"/>
      </w:pPr>
      <w:r w:rsidRPr="00F90CF8">
        <w:t>Notification of Encountered Difficulties</w:t>
      </w:r>
      <w:r>
        <w:t xml:space="preserve">.  </w:t>
      </w:r>
      <w:r w:rsidRPr="00F90CF8">
        <w:t>Performers/Providers</w:t>
      </w:r>
      <w:r>
        <w:t xml:space="preserve"> </w:t>
      </w:r>
      <w:r w:rsidRPr="00F90CF8">
        <w:t>shall</w:t>
      </w:r>
      <w:r>
        <w:t xml:space="preserve"> </w:t>
      </w:r>
      <w:r w:rsidRPr="00F90CF8">
        <w:t>notify</w:t>
      </w:r>
      <w:r>
        <w:t xml:space="preserve"> </w:t>
      </w:r>
      <w:r w:rsidRPr="00F90CF8">
        <w:t>the</w:t>
      </w:r>
      <w:r>
        <w:t xml:space="preserve"> </w:t>
      </w:r>
      <w:r w:rsidRPr="00F90CF8">
        <w:t>University</w:t>
      </w:r>
      <w:r>
        <w:t xml:space="preserve"> </w:t>
      </w:r>
      <w:r w:rsidRPr="00F90CF8">
        <w:t>immediately</w:t>
      </w:r>
      <w:r>
        <w:t xml:space="preserve"> </w:t>
      </w:r>
      <w:r w:rsidRPr="00F90CF8">
        <w:t>of</w:t>
      </w:r>
      <w:r>
        <w:t xml:space="preserve"> </w:t>
      </w:r>
      <w:r w:rsidRPr="00F90CF8">
        <w:t>any</w:t>
      </w:r>
      <w:r>
        <w:t xml:space="preserve"> </w:t>
      </w:r>
      <w:r w:rsidRPr="00F90CF8">
        <w:t>encountered</w:t>
      </w:r>
      <w:r>
        <w:t xml:space="preserve"> </w:t>
      </w:r>
      <w:r w:rsidRPr="00F90CF8">
        <w:t>problems</w:t>
      </w:r>
      <w:r>
        <w:t xml:space="preserve"> </w:t>
      </w:r>
      <w:r w:rsidRPr="00F90CF8">
        <w:t>that</w:t>
      </w:r>
      <w:r>
        <w:t xml:space="preserve"> </w:t>
      </w:r>
      <w:r w:rsidRPr="00F90CF8">
        <w:t>require</w:t>
      </w:r>
      <w:r>
        <w:t xml:space="preserve"> </w:t>
      </w:r>
      <w:r w:rsidRPr="00F90CF8">
        <w:t>University</w:t>
      </w:r>
      <w:r>
        <w:t xml:space="preserve"> </w:t>
      </w:r>
      <w:r w:rsidRPr="00F90CF8">
        <w:t>resolution.</w:t>
      </w:r>
      <w:bookmarkEnd w:id="1"/>
    </w:p>
    <w:p w:rsidR="00F90CF8" w:rsidRDefault="00F90CF8" w:rsidP="0083416D">
      <w:pPr>
        <w:pStyle w:val="ListParagraph"/>
        <w:ind w:hanging="58"/>
      </w:pPr>
    </w:p>
    <w:p w:rsidR="00F90CF8" w:rsidRDefault="0027585D" w:rsidP="0083416D">
      <w:pPr>
        <w:numPr>
          <w:ilvl w:val="0"/>
          <w:numId w:val="3"/>
        </w:numPr>
        <w:tabs>
          <w:tab w:val="left" w:pos="810"/>
        </w:tabs>
        <w:spacing w:line="286" w:lineRule="auto"/>
        <w:ind w:left="418" w:hanging="58"/>
      </w:pPr>
      <w:r w:rsidRPr="00F90CF8">
        <w:t>The</w:t>
      </w:r>
      <w:r w:rsidRPr="00F90CF8">
        <w:rPr>
          <w:spacing w:val="-5"/>
        </w:rPr>
        <w:t xml:space="preserve"> </w:t>
      </w:r>
      <w:r w:rsidRPr="00F90CF8">
        <w:t>Exhibitor</w:t>
      </w:r>
      <w:r w:rsidRPr="00F90CF8">
        <w:rPr>
          <w:spacing w:val="-5"/>
        </w:rPr>
        <w:t xml:space="preserve"> </w:t>
      </w:r>
      <w:r w:rsidRPr="00F90CF8">
        <w:t>will</w:t>
      </w:r>
      <w:r w:rsidRPr="00F90CF8">
        <w:rPr>
          <w:spacing w:val="-5"/>
        </w:rPr>
        <w:t xml:space="preserve"> </w:t>
      </w:r>
      <w:r w:rsidRPr="00F90CF8">
        <w:t>not</w:t>
      </w:r>
      <w:r w:rsidRPr="00F90CF8">
        <w:rPr>
          <w:spacing w:val="-4"/>
        </w:rPr>
        <w:t xml:space="preserve"> </w:t>
      </w:r>
      <w:r w:rsidRPr="00F90CF8">
        <w:t>be</w:t>
      </w:r>
      <w:r w:rsidRPr="00F90CF8">
        <w:rPr>
          <w:spacing w:val="-5"/>
        </w:rPr>
        <w:t xml:space="preserve"> </w:t>
      </w:r>
      <w:r w:rsidRPr="00F90CF8">
        <w:t>held</w:t>
      </w:r>
      <w:r w:rsidRPr="00F90CF8">
        <w:rPr>
          <w:spacing w:val="-5"/>
        </w:rPr>
        <w:t xml:space="preserve"> </w:t>
      </w:r>
      <w:r w:rsidRPr="00F90CF8">
        <w:t>responsible</w:t>
      </w:r>
      <w:r w:rsidRPr="00F90CF8">
        <w:rPr>
          <w:spacing w:val="-1"/>
        </w:rPr>
        <w:t xml:space="preserve"> </w:t>
      </w:r>
      <w:r w:rsidRPr="00F90CF8">
        <w:t>for</w:t>
      </w:r>
      <w:r w:rsidRPr="00F90CF8">
        <w:rPr>
          <w:spacing w:val="-5"/>
        </w:rPr>
        <w:t xml:space="preserve"> </w:t>
      </w:r>
      <w:r w:rsidRPr="00F90CF8">
        <w:t>delays</w:t>
      </w:r>
      <w:r w:rsidRPr="00F90CF8">
        <w:rPr>
          <w:spacing w:val="-4"/>
        </w:rPr>
        <w:t xml:space="preserve"> </w:t>
      </w:r>
      <w:r w:rsidRPr="00F90CF8">
        <w:t>in</w:t>
      </w:r>
      <w:r w:rsidRPr="00F90CF8">
        <w:rPr>
          <w:spacing w:val="-5"/>
        </w:rPr>
        <w:t xml:space="preserve"> </w:t>
      </w:r>
      <w:r w:rsidRPr="00F90CF8">
        <w:t>the</w:t>
      </w:r>
      <w:r w:rsidRPr="00F90CF8">
        <w:rPr>
          <w:spacing w:val="-5"/>
        </w:rPr>
        <w:t xml:space="preserve"> </w:t>
      </w:r>
      <w:r w:rsidRPr="00F90CF8">
        <w:t>transportation</w:t>
      </w:r>
      <w:r w:rsidRPr="00F90CF8">
        <w:rPr>
          <w:spacing w:val="-5"/>
        </w:rPr>
        <w:t xml:space="preserve"> </w:t>
      </w:r>
      <w:r w:rsidRPr="00F90CF8">
        <w:t>of</w:t>
      </w:r>
      <w:r w:rsidRPr="00F90CF8">
        <w:rPr>
          <w:spacing w:val="-4"/>
        </w:rPr>
        <w:t xml:space="preserve"> </w:t>
      </w:r>
      <w:r w:rsidRPr="00F90CF8">
        <w:t>the</w:t>
      </w:r>
      <w:r w:rsidRPr="00F90CF8">
        <w:rPr>
          <w:spacing w:val="-5"/>
        </w:rPr>
        <w:t xml:space="preserve"> </w:t>
      </w:r>
      <w:r w:rsidRPr="00F90CF8">
        <w:t>items</w:t>
      </w:r>
      <w:r w:rsidRPr="00F90CF8">
        <w:rPr>
          <w:spacing w:val="-5"/>
        </w:rPr>
        <w:t xml:space="preserve"> </w:t>
      </w:r>
      <w:r w:rsidRPr="00F90CF8">
        <w:t xml:space="preserve">due to such unanticipated events involving poor </w:t>
      </w:r>
      <w:r w:rsidRPr="00F90CF8">
        <w:rPr>
          <w:spacing w:val="-3"/>
        </w:rPr>
        <w:t xml:space="preserve">weather, </w:t>
      </w:r>
      <w:r w:rsidRPr="00F90CF8">
        <w:t>transportation, strikes,</w:t>
      </w:r>
      <w:r w:rsidRPr="00F90CF8">
        <w:rPr>
          <w:spacing w:val="-20"/>
        </w:rPr>
        <w:t xml:space="preserve"> </w:t>
      </w:r>
      <w:r w:rsidRPr="00F90CF8">
        <w:t>etc.</w:t>
      </w:r>
    </w:p>
    <w:p w:rsidR="00F90CF8" w:rsidRDefault="00F90CF8" w:rsidP="0083416D">
      <w:pPr>
        <w:pStyle w:val="ListParagraph"/>
        <w:ind w:hanging="58"/>
      </w:pPr>
    </w:p>
    <w:p w:rsidR="00F90CF8" w:rsidRPr="00F90CF8" w:rsidRDefault="0027585D" w:rsidP="0083416D">
      <w:pPr>
        <w:numPr>
          <w:ilvl w:val="0"/>
          <w:numId w:val="3"/>
        </w:numPr>
        <w:tabs>
          <w:tab w:val="left" w:pos="810"/>
        </w:tabs>
        <w:spacing w:line="286" w:lineRule="auto"/>
        <w:ind w:left="418" w:hanging="58"/>
      </w:pPr>
      <w:r w:rsidRPr="00F90CF8">
        <w:t>Unless</w:t>
      </w:r>
      <w:r w:rsidRPr="00F90CF8">
        <w:rPr>
          <w:spacing w:val="-5"/>
        </w:rPr>
        <w:t xml:space="preserve"> </w:t>
      </w:r>
      <w:r w:rsidRPr="00F90CF8">
        <w:t>the</w:t>
      </w:r>
      <w:r w:rsidRPr="00F90CF8">
        <w:rPr>
          <w:spacing w:val="-5"/>
        </w:rPr>
        <w:t xml:space="preserve"> </w:t>
      </w:r>
      <w:r w:rsidRPr="00F90CF8">
        <w:t>Lender</w:t>
      </w:r>
      <w:r w:rsidRPr="00F90CF8">
        <w:rPr>
          <w:spacing w:val="-5"/>
        </w:rPr>
        <w:t xml:space="preserve"> </w:t>
      </w:r>
      <w:r w:rsidRPr="00F90CF8">
        <w:t>is</w:t>
      </w:r>
      <w:r w:rsidRPr="00F90CF8">
        <w:rPr>
          <w:spacing w:val="-5"/>
        </w:rPr>
        <w:t xml:space="preserve"> </w:t>
      </w:r>
      <w:r w:rsidRPr="00F90CF8">
        <w:t>notified</w:t>
      </w:r>
      <w:r w:rsidRPr="00F90CF8">
        <w:rPr>
          <w:spacing w:val="-5"/>
        </w:rPr>
        <w:t xml:space="preserve"> </w:t>
      </w:r>
      <w:r w:rsidRPr="00F90CF8">
        <w:t>in</w:t>
      </w:r>
      <w:r w:rsidRPr="00F90CF8">
        <w:rPr>
          <w:spacing w:val="-5"/>
        </w:rPr>
        <w:t xml:space="preserve"> </w:t>
      </w:r>
      <w:r w:rsidRPr="00F90CF8">
        <w:t>writing</w:t>
      </w:r>
      <w:r w:rsidRPr="00F90CF8">
        <w:rPr>
          <w:spacing w:val="-5"/>
        </w:rPr>
        <w:t xml:space="preserve"> </w:t>
      </w:r>
      <w:r w:rsidRPr="00F90CF8">
        <w:t>to</w:t>
      </w:r>
      <w:r w:rsidRPr="00F90CF8">
        <w:rPr>
          <w:spacing w:val="-5"/>
        </w:rPr>
        <w:t xml:space="preserve"> </w:t>
      </w:r>
      <w:r w:rsidRPr="00F90CF8">
        <w:t>the</w:t>
      </w:r>
      <w:r w:rsidRPr="00F90CF8">
        <w:rPr>
          <w:spacing w:val="-4"/>
        </w:rPr>
        <w:t xml:space="preserve"> </w:t>
      </w:r>
      <w:r w:rsidRPr="00F90CF8">
        <w:t>contrary</w:t>
      </w:r>
      <w:r w:rsidRPr="00F90CF8">
        <w:rPr>
          <w:spacing w:val="-5"/>
        </w:rPr>
        <w:t xml:space="preserve"> </w:t>
      </w:r>
      <w:r w:rsidRPr="00F90CF8">
        <w:t>before</w:t>
      </w:r>
      <w:r w:rsidRPr="00F90CF8">
        <w:rPr>
          <w:spacing w:val="-5"/>
        </w:rPr>
        <w:t xml:space="preserve"> </w:t>
      </w:r>
      <w:r w:rsidRPr="00F90CF8">
        <w:t>the</w:t>
      </w:r>
      <w:r w:rsidRPr="00F90CF8">
        <w:rPr>
          <w:spacing w:val="-5"/>
        </w:rPr>
        <w:t xml:space="preserve"> </w:t>
      </w:r>
      <w:r w:rsidRPr="00F90CF8">
        <w:t>opening</w:t>
      </w:r>
      <w:r w:rsidRPr="00F90CF8">
        <w:rPr>
          <w:spacing w:val="-5"/>
        </w:rPr>
        <w:t xml:space="preserve"> </w:t>
      </w:r>
      <w:r w:rsidRPr="00F90CF8">
        <w:t>of</w:t>
      </w:r>
      <w:r w:rsidRPr="00F90CF8">
        <w:rPr>
          <w:spacing w:val="-5"/>
        </w:rPr>
        <w:t xml:space="preserve"> </w:t>
      </w:r>
      <w:r w:rsidRPr="00F90CF8">
        <w:t>the</w:t>
      </w:r>
      <w:r w:rsidRPr="00F90CF8">
        <w:rPr>
          <w:spacing w:val="-5"/>
        </w:rPr>
        <w:t xml:space="preserve"> </w:t>
      </w:r>
      <w:r w:rsidRPr="00F90CF8">
        <w:t xml:space="preserve">exhibition, the loaned item(s) will be transported to arrive at the address listed on the agreement between </w:t>
      </w:r>
      <w:r w:rsidR="00CF55A0">
        <w:t>__________________________</w:t>
      </w:r>
      <w:r w:rsidRPr="00F90CF8">
        <w:t>. Insurance coverage begins according to shipping dates so any change to dates must be made in writing to</w:t>
      </w:r>
      <w:r w:rsidRPr="00F90CF8">
        <w:rPr>
          <w:spacing w:val="-22"/>
        </w:rPr>
        <w:t xml:space="preserve"> </w:t>
      </w:r>
      <w:r w:rsidRPr="00F90CF8">
        <w:rPr>
          <w:spacing w:val="-3"/>
        </w:rPr>
        <w:t>Exhibitor.</w:t>
      </w:r>
    </w:p>
    <w:p w:rsidR="00F90CF8" w:rsidRDefault="00F90CF8" w:rsidP="0083416D">
      <w:pPr>
        <w:pStyle w:val="ListParagraph"/>
        <w:ind w:hanging="58"/>
      </w:pPr>
    </w:p>
    <w:p w:rsidR="0027585D" w:rsidRPr="00F90CF8" w:rsidRDefault="0027585D" w:rsidP="0083416D">
      <w:pPr>
        <w:numPr>
          <w:ilvl w:val="0"/>
          <w:numId w:val="3"/>
        </w:numPr>
        <w:tabs>
          <w:tab w:val="left" w:pos="810"/>
        </w:tabs>
        <w:spacing w:line="286" w:lineRule="auto"/>
        <w:ind w:left="418" w:hanging="58"/>
      </w:pPr>
      <w:r w:rsidRPr="00F90CF8">
        <w:t>Unless the Exhibitor is notified in writing to the contrary before the close of the exhibition, the</w:t>
      </w:r>
      <w:r w:rsidRPr="00F90CF8">
        <w:rPr>
          <w:spacing w:val="-5"/>
        </w:rPr>
        <w:t xml:space="preserve"> </w:t>
      </w:r>
      <w:r w:rsidRPr="00F90CF8">
        <w:t>loaned</w:t>
      </w:r>
      <w:r w:rsidRPr="00F90CF8">
        <w:rPr>
          <w:spacing w:val="-5"/>
        </w:rPr>
        <w:t xml:space="preserve"> </w:t>
      </w:r>
      <w:r w:rsidRPr="00F90CF8">
        <w:t>item(s)</w:t>
      </w:r>
      <w:r w:rsidRPr="00F90CF8">
        <w:rPr>
          <w:spacing w:val="-4"/>
        </w:rPr>
        <w:t xml:space="preserve"> </w:t>
      </w:r>
      <w:r w:rsidRPr="00F90CF8">
        <w:t>will</w:t>
      </w:r>
      <w:r w:rsidRPr="00F90CF8">
        <w:rPr>
          <w:spacing w:val="-5"/>
        </w:rPr>
        <w:t xml:space="preserve"> </w:t>
      </w:r>
      <w:r w:rsidRPr="00F90CF8">
        <w:t>be</w:t>
      </w:r>
      <w:r w:rsidRPr="00F90CF8">
        <w:rPr>
          <w:spacing w:val="-4"/>
        </w:rPr>
        <w:t xml:space="preserve"> </w:t>
      </w:r>
      <w:r w:rsidRPr="00F90CF8">
        <w:t>transported</w:t>
      </w:r>
      <w:r w:rsidRPr="00F90CF8">
        <w:rPr>
          <w:spacing w:val="-5"/>
        </w:rPr>
        <w:t xml:space="preserve"> </w:t>
      </w:r>
      <w:r w:rsidRPr="00F90CF8">
        <w:t>by</w:t>
      </w:r>
      <w:r w:rsidRPr="00F90CF8">
        <w:rPr>
          <w:spacing w:val="-4"/>
        </w:rPr>
        <w:t xml:space="preserve"> </w:t>
      </w:r>
      <w:r w:rsidRPr="00F90CF8">
        <w:t>the</w:t>
      </w:r>
      <w:r w:rsidRPr="00F90CF8">
        <w:rPr>
          <w:spacing w:val="-5"/>
        </w:rPr>
        <w:t xml:space="preserve"> </w:t>
      </w:r>
      <w:r w:rsidRPr="00F90CF8">
        <w:t>Lender</w:t>
      </w:r>
      <w:r w:rsidRPr="00F90CF8">
        <w:rPr>
          <w:spacing w:val="-4"/>
        </w:rPr>
        <w:t xml:space="preserve"> </w:t>
      </w:r>
      <w:r w:rsidRPr="00F90CF8">
        <w:t>to</w:t>
      </w:r>
      <w:r w:rsidRPr="00F90CF8">
        <w:rPr>
          <w:spacing w:val="-5"/>
        </w:rPr>
        <w:t xml:space="preserve"> </w:t>
      </w:r>
      <w:r w:rsidRPr="00F90CF8">
        <w:t>the</w:t>
      </w:r>
      <w:r w:rsidRPr="00F90CF8">
        <w:rPr>
          <w:spacing w:val="-4"/>
        </w:rPr>
        <w:t xml:space="preserve"> </w:t>
      </w:r>
      <w:r w:rsidRPr="00F90CF8">
        <w:t>address</w:t>
      </w:r>
      <w:r w:rsidRPr="00F90CF8">
        <w:rPr>
          <w:spacing w:val="-5"/>
        </w:rPr>
        <w:t xml:space="preserve"> </w:t>
      </w:r>
      <w:r w:rsidRPr="00F90CF8">
        <w:t>listed</w:t>
      </w:r>
      <w:r w:rsidRPr="00F90CF8">
        <w:rPr>
          <w:spacing w:val="-5"/>
        </w:rPr>
        <w:t xml:space="preserve"> </w:t>
      </w:r>
      <w:r w:rsidRPr="00F90CF8">
        <w:t>on</w:t>
      </w:r>
      <w:r w:rsidRPr="00F90CF8">
        <w:rPr>
          <w:spacing w:val="-4"/>
        </w:rPr>
        <w:t xml:space="preserve"> </w:t>
      </w:r>
      <w:r w:rsidRPr="00F90CF8">
        <w:t>the</w:t>
      </w:r>
      <w:r w:rsidRPr="00F90CF8">
        <w:rPr>
          <w:spacing w:val="-5"/>
        </w:rPr>
        <w:t xml:space="preserve"> </w:t>
      </w:r>
      <w:r w:rsidRPr="00F90CF8">
        <w:t>agreement</w:t>
      </w:r>
      <w:r w:rsidRPr="00F90CF8">
        <w:rPr>
          <w:spacing w:val="-4"/>
        </w:rPr>
        <w:t xml:space="preserve"> </w:t>
      </w:r>
      <w:r w:rsidRPr="00F90CF8">
        <w:t>no later than three weeks after the</w:t>
      </w:r>
      <w:r w:rsidRPr="00F90CF8">
        <w:rPr>
          <w:spacing w:val="-8"/>
        </w:rPr>
        <w:t xml:space="preserve"> </w:t>
      </w:r>
      <w:r w:rsidRPr="00F90CF8">
        <w:t>closing.</w:t>
      </w:r>
    </w:p>
    <w:p w:rsidR="0027585D" w:rsidRPr="00F90CF8" w:rsidRDefault="0027585D">
      <w:pPr>
        <w:pStyle w:val="BodyText"/>
        <w:kinsoku w:val="0"/>
        <w:overflowPunct w:val="0"/>
        <w:spacing w:before="9"/>
      </w:pPr>
    </w:p>
    <w:p w:rsidR="0027585D" w:rsidRPr="00F90CF8" w:rsidRDefault="0027585D" w:rsidP="0083416D">
      <w:pPr>
        <w:pStyle w:val="ListParagraph"/>
        <w:numPr>
          <w:ilvl w:val="0"/>
          <w:numId w:val="5"/>
        </w:numPr>
        <w:kinsoku w:val="0"/>
        <w:overflowPunct w:val="0"/>
        <w:spacing w:before="1" w:line="285" w:lineRule="auto"/>
        <w:ind w:right="2499" w:firstLine="32"/>
        <w:rPr>
          <w:sz w:val="22"/>
          <w:szCs w:val="22"/>
        </w:rPr>
      </w:pPr>
      <w:r w:rsidRPr="00F90CF8">
        <w:rPr>
          <w:sz w:val="22"/>
          <w:szCs w:val="22"/>
        </w:rPr>
        <w:t xml:space="preserve">The address for the Lender for the delivery of items shall be: </w:t>
      </w:r>
      <w:r w:rsidR="00C4767D">
        <w:rPr>
          <w:sz w:val="22"/>
          <w:szCs w:val="22"/>
        </w:rPr>
        <w:br/>
      </w:r>
    </w:p>
    <w:p w:rsidR="0027585D" w:rsidRPr="00F90CF8" w:rsidRDefault="00CF55A0" w:rsidP="00CF55A0">
      <w:pPr>
        <w:pStyle w:val="BodyText"/>
        <w:kinsoku w:val="0"/>
        <w:overflowPunct w:val="0"/>
        <w:spacing w:line="285" w:lineRule="auto"/>
        <w:ind w:left="2218" w:right="4389" w:firstLine="32"/>
      </w:pPr>
      <w:r>
        <w:t>______________________________________________________________________________</w:t>
      </w:r>
    </w:p>
    <w:p w:rsidR="0027585D" w:rsidRPr="00F90CF8" w:rsidRDefault="0027585D" w:rsidP="0083416D">
      <w:pPr>
        <w:pStyle w:val="BodyText"/>
        <w:kinsoku w:val="0"/>
        <w:overflowPunct w:val="0"/>
        <w:spacing w:before="8"/>
        <w:ind w:firstLine="32"/>
      </w:pPr>
    </w:p>
    <w:p w:rsidR="0027585D" w:rsidRPr="00F90CF8" w:rsidRDefault="0027585D" w:rsidP="0083416D">
      <w:pPr>
        <w:pStyle w:val="ListParagraph"/>
        <w:numPr>
          <w:ilvl w:val="0"/>
          <w:numId w:val="5"/>
        </w:numPr>
        <w:tabs>
          <w:tab w:val="left" w:pos="844"/>
        </w:tabs>
        <w:kinsoku w:val="0"/>
        <w:overflowPunct w:val="0"/>
        <w:spacing w:line="285" w:lineRule="auto"/>
        <w:ind w:right="2319" w:firstLine="32"/>
        <w:rPr>
          <w:sz w:val="22"/>
          <w:szCs w:val="22"/>
        </w:rPr>
      </w:pPr>
      <w:r w:rsidRPr="00F90CF8">
        <w:rPr>
          <w:sz w:val="22"/>
          <w:szCs w:val="22"/>
        </w:rPr>
        <w:t xml:space="preserve">The address for the Exhibitor for the delivery of items shall be: </w:t>
      </w:r>
      <w:r w:rsidR="00C4767D">
        <w:rPr>
          <w:sz w:val="22"/>
          <w:szCs w:val="22"/>
        </w:rPr>
        <w:br/>
      </w:r>
    </w:p>
    <w:p w:rsidR="00C4767D" w:rsidRDefault="00C4767D" w:rsidP="0083416D">
      <w:pPr>
        <w:pStyle w:val="BodyText"/>
        <w:kinsoku w:val="0"/>
        <w:overflowPunct w:val="0"/>
        <w:spacing w:line="285" w:lineRule="auto"/>
        <w:ind w:left="2218" w:right="4444" w:firstLine="32"/>
      </w:pPr>
      <w:r>
        <w:t>Seth Daulton</w:t>
      </w:r>
    </w:p>
    <w:p w:rsidR="0027585D" w:rsidRPr="00F90CF8" w:rsidRDefault="0027585D" w:rsidP="0083416D">
      <w:pPr>
        <w:pStyle w:val="BodyText"/>
        <w:kinsoku w:val="0"/>
        <w:overflowPunct w:val="0"/>
        <w:spacing w:line="285" w:lineRule="auto"/>
        <w:ind w:left="2218" w:right="4444" w:firstLine="32"/>
      </w:pPr>
      <w:r w:rsidRPr="00F90CF8">
        <w:t>Southwestern University</w:t>
      </w:r>
      <w:r w:rsidRPr="00F90CF8">
        <w:rPr>
          <w:spacing w:val="-24"/>
        </w:rPr>
        <w:t xml:space="preserve"> </w:t>
      </w:r>
      <w:r w:rsidRPr="00F90CF8">
        <w:t>Gallery 1201 E. University</w:t>
      </w:r>
      <w:r w:rsidRPr="00F90CF8">
        <w:rPr>
          <w:spacing w:val="-19"/>
        </w:rPr>
        <w:t xml:space="preserve"> </w:t>
      </w:r>
      <w:r w:rsidRPr="00F90CF8">
        <w:t>Ave.</w:t>
      </w:r>
    </w:p>
    <w:p w:rsidR="0027585D" w:rsidRPr="00F90CF8" w:rsidRDefault="0027585D" w:rsidP="0083416D">
      <w:pPr>
        <w:pStyle w:val="BodyText"/>
        <w:kinsoku w:val="0"/>
        <w:overflowPunct w:val="0"/>
        <w:spacing w:line="251" w:lineRule="exact"/>
        <w:ind w:left="2218" w:firstLine="32"/>
      </w:pPr>
      <w:r w:rsidRPr="00F90CF8">
        <w:t>Georgetown, TX</w:t>
      </w:r>
      <w:r w:rsidRPr="00F90CF8">
        <w:rPr>
          <w:spacing w:val="-21"/>
        </w:rPr>
        <w:t xml:space="preserve"> </w:t>
      </w:r>
      <w:r w:rsidRPr="00F90CF8">
        <w:t>78626</w:t>
      </w:r>
    </w:p>
    <w:p w:rsidR="0027585D" w:rsidRPr="00F90CF8" w:rsidRDefault="0027585D">
      <w:pPr>
        <w:pStyle w:val="BodyText"/>
        <w:kinsoku w:val="0"/>
        <w:overflowPunct w:val="0"/>
        <w:spacing w:line="251" w:lineRule="exact"/>
        <w:ind w:left="1860"/>
        <w:sectPr w:rsidR="0027585D" w:rsidRPr="00F90CF8" w:rsidSect="0083416D">
          <w:footerReference w:type="default" r:id="rId8"/>
          <w:pgSz w:w="12240" w:h="15840"/>
          <w:pgMar w:top="1382" w:right="1339" w:bottom="1296" w:left="1022" w:header="0" w:footer="1123" w:gutter="0"/>
          <w:pgNumType w:start="1"/>
          <w:cols w:space="720"/>
          <w:noEndnote/>
        </w:sectPr>
      </w:pPr>
    </w:p>
    <w:p w:rsidR="0027585D" w:rsidRPr="00F90CF8" w:rsidRDefault="0027585D" w:rsidP="00C4767D">
      <w:pPr>
        <w:pStyle w:val="ListParagraph"/>
        <w:numPr>
          <w:ilvl w:val="0"/>
          <w:numId w:val="6"/>
        </w:numPr>
        <w:tabs>
          <w:tab w:val="left" w:pos="848"/>
        </w:tabs>
        <w:kinsoku w:val="0"/>
        <w:overflowPunct w:val="0"/>
        <w:spacing w:before="65"/>
        <w:ind w:firstLine="30"/>
        <w:rPr>
          <w:sz w:val="22"/>
          <w:szCs w:val="22"/>
        </w:rPr>
      </w:pPr>
      <w:r w:rsidRPr="00F90CF8">
        <w:rPr>
          <w:sz w:val="22"/>
          <w:szCs w:val="22"/>
        </w:rPr>
        <w:lastRenderedPageBreak/>
        <w:t xml:space="preserve">Financial </w:t>
      </w:r>
      <w:r w:rsidRPr="00F90CF8">
        <w:rPr>
          <w:spacing w:val="-6"/>
          <w:sz w:val="22"/>
          <w:szCs w:val="22"/>
        </w:rPr>
        <w:t xml:space="preserve">Terms </w:t>
      </w:r>
      <w:r w:rsidRPr="00F90CF8">
        <w:rPr>
          <w:sz w:val="22"/>
          <w:szCs w:val="22"/>
        </w:rPr>
        <w:t>and</w:t>
      </w:r>
      <w:r w:rsidRPr="00F90CF8">
        <w:rPr>
          <w:spacing w:val="-2"/>
          <w:sz w:val="22"/>
          <w:szCs w:val="22"/>
        </w:rPr>
        <w:t xml:space="preserve"> </w:t>
      </w:r>
      <w:r w:rsidRPr="00F90CF8">
        <w:rPr>
          <w:sz w:val="22"/>
          <w:szCs w:val="22"/>
        </w:rPr>
        <w:t>Conditions</w:t>
      </w:r>
      <w:r w:rsidR="00C4767D">
        <w:rPr>
          <w:sz w:val="22"/>
          <w:szCs w:val="22"/>
        </w:rPr>
        <w:t>.</w:t>
      </w:r>
    </w:p>
    <w:p w:rsidR="0027585D" w:rsidRPr="00F90CF8" w:rsidRDefault="0027585D" w:rsidP="00C4767D">
      <w:pPr>
        <w:pStyle w:val="ListParagraph"/>
        <w:numPr>
          <w:ilvl w:val="1"/>
          <w:numId w:val="6"/>
        </w:numPr>
        <w:tabs>
          <w:tab w:val="left" w:pos="1140"/>
        </w:tabs>
        <w:kinsoku w:val="0"/>
        <w:overflowPunct w:val="0"/>
        <w:spacing w:before="47" w:line="285" w:lineRule="auto"/>
        <w:ind w:right="843"/>
        <w:rPr>
          <w:sz w:val="22"/>
          <w:szCs w:val="22"/>
        </w:rPr>
      </w:pPr>
      <w:r w:rsidRPr="00F90CF8">
        <w:rPr>
          <w:sz w:val="22"/>
          <w:szCs w:val="22"/>
        </w:rPr>
        <w:t>Lender</w:t>
      </w:r>
      <w:r w:rsidRPr="00F90CF8">
        <w:rPr>
          <w:spacing w:val="-6"/>
          <w:sz w:val="22"/>
          <w:szCs w:val="22"/>
        </w:rPr>
        <w:t xml:space="preserve"> </w:t>
      </w:r>
      <w:r w:rsidRPr="00F90CF8">
        <w:rPr>
          <w:sz w:val="22"/>
          <w:szCs w:val="22"/>
        </w:rPr>
        <w:t>agrees</w:t>
      </w:r>
      <w:r w:rsidRPr="00F90CF8">
        <w:rPr>
          <w:spacing w:val="-6"/>
          <w:sz w:val="22"/>
          <w:szCs w:val="22"/>
        </w:rPr>
        <w:t xml:space="preserve"> </w:t>
      </w:r>
      <w:r w:rsidRPr="00F90CF8">
        <w:rPr>
          <w:sz w:val="22"/>
          <w:szCs w:val="22"/>
        </w:rPr>
        <w:t>to</w:t>
      </w:r>
      <w:r w:rsidRPr="00F90CF8">
        <w:rPr>
          <w:spacing w:val="-6"/>
          <w:sz w:val="22"/>
          <w:szCs w:val="22"/>
        </w:rPr>
        <w:t xml:space="preserve"> </w:t>
      </w:r>
      <w:r w:rsidRPr="00F90CF8">
        <w:rPr>
          <w:sz w:val="22"/>
          <w:szCs w:val="22"/>
        </w:rPr>
        <w:t>collect</w:t>
      </w:r>
      <w:r w:rsidRPr="00F90CF8">
        <w:rPr>
          <w:spacing w:val="-5"/>
          <w:sz w:val="22"/>
          <w:szCs w:val="22"/>
        </w:rPr>
        <w:t xml:space="preserve"> </w:t>
      </w:r>
      <w:r w:rsidRPr="00F90CF8">
        <w:rPr>
          <w:sz w:val="22"/>
          <w:szCs w:val="22"/>
        </w:rPr>
        <w:t>and</w:t>
      </w:r>
      <w:r w:rsidRPr="00F90CF8">
        <w:rPr>
          <w:spacing w:val="-6"/>
          <w:sz w:val="22"/>
          <w:szCs w:val="22"/>
        </w:rPr>
        <w:t xml:space="preserve"> </w:t>
      </w:r>
      <w:r w:rsidRPr="00F90CF8">
        <w:rPr>
          <w:sz w:val="22"/>
          <w:szCs w:val="22"/>
        </w:rPr>
        <w:t>deliver</w:t>
      </w:r>
      <w:r w:rsidRPr="00F90CF8">
        <w:rPr>
          <w:spacing w:val="-6"/>
          <w:sz w:val="22"/>
          <w:szCs w:val="22"/>
        </w:rPr>
        <w:t xml:space="preserve"> </w:t>
      </w:r>
      <w:r w:rsidRPr="00F90CF8">
        <w:rPr>
          <w:sz w:val="22"/>
          <w:szCs w:val="22"/>
        </w:rPr>
        <w:t>loaned</w:t>
      </w:r>
      <w:r w:rsidRPr="00F90CF8">
        <w:rPr>
          <w:spacing w:val="-6"/>
          <w:sz w:val="22"/>
          <w:szCs w:val="22"/>
        </w:rPr>
        <w:t xml:space="preserve"> </w:t>
      </w:r>
      <w:r w:rsidRPr="00F90CF8">
        <w:rPr>
          <w:sz w:val="22"/>
          <w:szCs w:val="22"/>
        </w:rPr>
        <w:t>items</w:t>
      </w:r>
      <w:r w:rsidRPr="00F90CF8">
        <w:rPr>
          <w:spacing w:val="-5"/>
          <w:sz w:val="22"/>
          <w:szCs w:val="22"/>
        </w:rPr>
        <w:t xml:space="preserve"> </w:t>
      </w:r>
      <w:r w:rsidRPr="00F90CF8">
        <w:rPr>
          <w:sz w:val="22"/>
          <w:szCs w:val="22"/>
        </w:rPr>
        <w:t>to</w:t>
      </w:r>
      <w:r w:rsidRPr="00F90CF8">
        <w:rPr>
          <w:spacing w:val="-6"/>
          <w:sz w:val="22"/>
          <w:szCs w:val="22"/>
        </w:rPr>
        <w:t xml:space="preserve"> </w:t>
      </w:r>
      <w:r w:rsidRPr="00F90CF8">
        <w:rPr>
          <w:sz w:val="22"/>
          <w:szCs w:val="22"/>
        </w:rPr>
        <w:t>Southwestern</w:t>
      </w:r>
      <w:r w:rsidRPr="00F90CF8">
        <w:rPr>
          <w:spacing w:val="-6"/>
          <w:sz w:val="22"/>
          <w:szCs w:val="22"/>
        </w:rPr>
        <w:t xml:space="preserve"> </w:t>
      </w:r>
      <w:r w:rsidRPr="00F90CF8">
        <w:rPr>
          <w:sz w:val="22"/>
          <w:szCs w:val="22"/>
        </w:rPr>
        <w:t>University</w:t>
      </w:r>
      <w:r w:rsidRPr="00F90CF8">
        <w:rPr>
          <w:spacing w:val="-5"/>
          <w:sz w:val="22"/>
          <w:szCs w:val="22"/>
        </w:rPr>
        <w:t xml:space="preserve"> </w:t>
      </w:r>
      <w:r w:rsidRPr="00F90CF8">
        <w:rPr>
          <w:sz w:val="22"/>
          <w:szCs w:val="22"/>
        </w:rPr>
        <w:t>and assumes all shipping</w:t>
      </w:r>
      <w:r w:rsidRPr="00F90CF8">
        <w:rPr>
          <w:spacing w:val="-4"/>
          <w:sz w:val="22"/>
          <w:szCs w:val="22"/>
        </w:rPr>
        <w:t xml:space="preserve"> </w:t>
      </w:r>
      <w:r w:rsidRPr="00F90CF8">
        <w:rPr>
          <w:sz w:val="22"/>
          <w:szCs w:val="22"/>
        </w:rPr>
        <w:t>costs.</w:t>
      </w:r>
    </w:p>
    <w:p w:rsidR="0027585D" w:rsidRPr="00F90CF8" w:rsidRDefault="0027585D" w:rsidP="00C4767D">
      <w:pPr>
        <w:pStyle w:val="ListParagraph"/>
        <w:numPr>
          <w:ilvl w:val="1"/>
          <w:numId w:val="6"/>
        </w:numPr>
        <w:tabs>
          <w:tab w:val="left" w:pos="1140"/>
        </w:tabs>
        <w:kinsoku w:val="0"/>
        <w:overflowPunct w:val="0"/>
        <w:spacing w:line="251" w:lineRule="exact"/>
        <w:rPr>
          <w:sz w:val="22"/>
          <w:szCs w:val="22"/>
        </w:rPr>
      </w:pPr>
      <w:r w:rsidRPr="00F90CF8">
        <w:rPr>
          <w:sz w:val="22"/>
          <w:szCs w:val="22"/>
        </w:rPr>
        <w:t>Lender will either pickup works no later than three weeks after the</w:t>
      </w:r>
      <w:r w:rsidRPr="00F90CF8">
        <w:rPr>
          <w:spacing w:val="-26"/>
          <w:sz w:val="22"/>
          <w:szCs w:val="22"/>
        </w:rPr>
        <w:t xml:space="preserve"> </w:t>
      </w:r>
      <w:r w:rsidRPr="00F90CF8">
        <w:rPr>
          <w:sz w:val="22"/>
          <w:szCs w:val="22"/>
        </w:rPr>
        <w:t>close</w:t>
      </w:r>
    </w:p>
    <w:p w:rsidR="0027585D" w:rsidRPr="00F90CF8" w:rsidRDefault="0027585D">
      <w:pPr>
        <w:pStyle w:val="BodyText"/>
        <w:kinsoku w:val="0"/>
        <w:overflowPunct w:val="0"/>
        <w:spacing w:before="47"/>
        <w:ind w:left="1140"/>
      </w:pPr>
      <w:r w:rsidRPr="00F90CF8">
        <w:t>of the exhibition or include a prepaid shipping label for the return of loaned items.</w:t>
      </w:r>
    </w:p>
    <w:p w:rsidR="0027585D" w:rsidRPr="00F90CF8" w:rsidRDefault="0027585D" w:rsidP="00C4767D">
      <w:pPr>
        <w:pStyle w:val="ListParagraph"/>
        <w:numPr>
          <w:ilvl w:val="1"/>
          <w:numId w:val="6"/>
        </w:numPr>
        <w:tabs>
          <w:tab w:val="left" w:pos="1140"/>
        </w:tabs>
        <w:kinsoku w:val="0"/>
        <w:overflowPunct w:val="0"/>
        <w:spacing w:before="47" w:line="285" w:lineRule="auto"/>
        <w:ind w:right="538"/>
        <w:rPr>
          <w:spacing w:val="-3"/>
          <w:sz w:val="22"/>
          <w:szCs w:val="22"/>
        </w:rPr>
      </w:pPr>
      <w:r w:rsidRPr="00F90CF8">
        <w:rPr>
          <w:sz w:val="22"/>
          <w:szCs w:val="22"/>
        </w:rPr>
        <w:t>Lender will receive a $</w:t>
      </w:r>
      <w:r w:rsidR="00CF55A0">
        <w:rPr>
          <w:sz w:val="22"/>
          <w:szCs w:val="22"/>
        </w:rPr>
        <w:t>____</w:t>
      </w:r>
      <w:r w:rsidRPr="00F90CF8">
        <w:rPr>
          <w:sz w:val="22"/>
          <w:szCs w:val="22"/>
        </w:rPr>
        <w:t>.00 honorarium which will cover all expenses to include production</w:t>
      </w:r>
      <w:r w:rsidRPr="00F90CF8">
        <w:rPr>
          <w:spacing w:val="-6"/>
          <w:sz w:val="22"/>
          <w:szCs w:val="22"/>
        </w:rPr>
        <w:t xml:space="preserve"> </w:t>
      </w:r>
      <w:r w:rsidRPr="00F90CF8">
        <w:rPr>
          <w:sz w:val="22"/>
          <w:szCs w:val="22"/>
        </w:rPr>
        <w:t>and</w:t>
      </w:r>
      <w:r w:rsidRPr="00F90CF8">
        <w:rPr>
          <w:spacing w:val="-5"/>
          <w:sz w:val="22"/>
          <w:szCs w:val="22"/>
        </w:rPr>
        <w:t xml:space="preserve"> </w:t>
      </w:r>
      <w:r w:rsidRPr="00F90CF8">
        <w:rPr>
          <w:sz w:val="22"/>
          <w:szCs w:val="22"/>
        </w:rPr>
        <w:t>shipping</w:t>
      </w:r>
      <w:r w:rsidRPr="00F90CF8">
        <w:rPr>
          <w:spacing w:val="-6"/>
          <w:sz w:val="22"/>
          <w:szCs w:val="22"/>
        </w:rPr>
        <w:t xml:space="preserve"> </w:t>
      </w:r>
      <w:r w:rsidRPr="00F90CF8">
        <w:rPr>
          <w:sz w:val="22"/>
          <w:szCs w:val="22"/>
        </w:rPr>
        <w:t>materials.</w:t>
      </w:r>
      <w:r w:rsidRPr="00F90CF8">
        <w:rPr>
          <w:spacing w:val="-5"/>
          <w:sz w:val="22"/>
          <w:szCs w:val="22"/>
        </w:rPr>
        <w:t xml:space="preserve"> </w:t>
      </w:r>
      <w:r w:rsidRPr="00F90CF8">
        <w:rPr>
          <w:sz w:val="22"/>
          <w:szCs w:val="22"/>
        </w:rPr>
        <w:t>Payment</w:t>
      </w:r>
      <w:r w:rsidRPr="00F90CF8">
        <w:rPr>
          <w:spacing w:val="-6"/>
          <w:sz w:val="22"/>
          <w:szCs w:val="22"/>
        </w:rPr>
        <w:t xml:space="preserve"> </w:t>
      </w:r>
      <w:r w:rsidRPr="00F90CF8">
        <w:rPr>
          <w:sz w:val="22"/>
          <w:szCs w:val="22"/>
        </w:rPr>
        <w:t>will</w:t>
      </w:r>
      <w:r w:rsidRPr="00F90CF8">
        <w:rPr>
          <w:spacing w:val="-5"/>
          <w:sz w:val="22"/>
          <w:szCs w:val="22"/>
        </w:rPr>
        <w:t xml:space="preserve"> </w:t>
      </w:r>
      <w:r w:rsidRPr="00F90CF8">
        <w:rPr>
          <w:sz w:val="22"/>
          <w:szCs w:val="22"/>
        </w:rPr>
        <w:t>be</w:t>
      </w:r>
      <w:r w:rsidRPr="00F90CF8">
        <w:rPr>
          <w:spacing w:val="-6"/>
          <w:sz w:val="22"/>
          <w:szCs w:val="22"/>
        </w:rPr>
        <w:t xml:space="preserve"> </w:t>
      </w:r>
      <w:r w:rsidRPr="00F90CF8">
        <w:rPr>
          <w:sz w:val="22"/>
          <w:szCs w:val="22"/>
        </w:rPr>
        <w:t>issued</w:t>
      </w:r>
      <w:r w:rsidRPr="00F90CF8">
        <w:rPr>
          <w:spacing w:val="-5"/>
          <w:sz w:val="22"/>
          <w:szCs w:val="22"/>
        </w:rPr>
        <w:t xml:space="preserve"> </w:t>
      </w:r>
      <w:r w:rsidRPr="00F90CF8">
        <w:rPr>
          <w:sz w:val="22"/>
          <w:szCs w:val="22"/>
        </w:rPr>
        <w:t>by</w:t>
      </w:r>
      <w:r w:rsidRPr="00F90CF8">
        <w:rPr>
          <w:spacing w:val="-6"/>
          <w:sz w:val="22"/>
          <w:szCs w:val="22"/>
        </w:rPr>
        <w:t xml:space="preserve"> </w:t>
      </w:r>
      <w:r w:rsidRPr="00F90CF8">
        <w:rPr>
          <w:sz w:val="22"/>
          <w:szCs w:val="22"/>
        </w:rPr>
        <w:t>the</w:t>
      </w:r>
      <w:r w:rsidRPr="00F90CF8">
        <w:rPr>
          <w:spacing w:val="-5"/>
          <w:sz w:val="22"/>
          <w:szCs w:val="22"/>
        </w:rPr>
        <w:t xml:space="preserve"> </w:t>
      </w:r>
      <w:r w:rsidRPr="00F90CF8">
        <w:rPr>
          <w:sz w:val="22"/>
          <w:szCs w:val="22"/>
        </w:rPr>
        <w:t>university</w:t>
      </w:r>
      <w:r w:rsidRPr="00F90CF8">
        <w:rPr>
          <w:spacing w:val="-6"/>
          <w:sz w:val="22"/>
          <w:szCs w:val="22"/>
        </w:rPr>
        <w:t xml:space="preserve"> </w:t>
      </w:r>
      <w:r w:rsidRPr="00F90CF8">
        <w:rPr>
          <w:sz w:val="22"/>
          <w:szCs w:val="22"/>
        </w:rPr>
        <w:t>once</w:t>
      </w:r>
      <w:r w:rsidRPr="00F90CF8">
        <w:rPr>
          <w:spacing w:val="-5"/>
          <w:sz w:val="22"/>
          <w:szCs w:val="22"/>
        </w:rPr>
        <w:t xml:space="preserve"> </w:t>
      </w:r>
      <w:r w:rsidRPr="00F90CF8">
        <w:rPr>
          <w:sz w:val="22"/>
          <w:szCs w:val="22"/>
        </w:rPr>
        <w:t>the work has arrived at Southwestern</w:t>
      </w:r>
      <w:r w:rsidRPr="00F90CF8">
        <w:rPr>
          <w:spacing w:val="-7"/>
          <w:sz w:val="22"/>
          <w:szCs w:val="22"/>
        </w:rPr>
        <w:t xml:space="preserve"> </w:t>
      </w:r>
      <w:r w:rsidRPr="00F90CF8">
        <w:rPr>
          <w:spacing w:val="-3"/>
          <w:sz w:val="22"/>
          <w:szCs w:val="22"/>
        </w:rPr>
        <w:t>University.</w:t>
      </w:r>
    </w:p>
    <w:p w:rsidR="0027585D" w:rsidRPr="00F90CF8" w:rsidRDefault="0027585D">
      <w:pPr>
        <w:pStyle w:val="BodyText"/>
        <w:kinsoku w:val="0"/>
        <w:overflowPunct w:val="0"/>
        <w:spacing w:before="9"/>
      </w:pPr>
    </w:p>
    <w:p w:rsidR="0027585D" w:rsidRPr="00F90CF8" w:rsidRDefault="0027585D" w:rsidP="00C4767D">
      <w:pPr>
        <w:pStyle w:val="ListParagraph"/>
        <w:numPr>
          <w:ilvl w:val="0"/>
          <w:numId w:val="6"/>
        </w:numPr>
        <w:tabs>
          <w:tab w:val="left" w:pos="844"/>
        </w:tabs>
        <w:kinsoku w:val="0"/>
        <w:overflowPunct w:val="0"/>
        <w:spacing w:line="285" w:lineRule="auto"/>
        <w:ind w:right="235" w:firstLine="0"/>
        <w:rPr>
          <w:spacing w:val="-5"/>
          <w:sz w:val="22"/>
          <w:szCs w:val="22"/>
        </w:rPr>
      </w:pPr>
      <w:r w:rsidRPr="00F90CF8">
        <w:rPr>
          <w:sz w:val="22"/>
          <w:szCs w:val="22"/>
        </w:rPr>
        <w:t>This</w:t>
      </w:r>
      <w:r w:rsidRPr="00F90CF8">
        <w:rPr>
          <w:spacing w:val="-4"/>
          <w:sz w:val="22"/>
          <w:szCs w:val="22"/>
        </w:rPr>
        <w:t xml:space="preserve"> </w:t>
      </w:r>
      <w:r w:rsidRPr="00F90CF8">
        <w:rPr>
          <w:sz w:val="22"/>
          <w:szCs w:val="22"/>
        </w:rPr>
        <w:t>agreement</w:t>
      </w:r>
      <w:r w:rsidRPr="00F90CF8">
        <w:rPr>
          <w:spacing w:val="-4"/>
          <w:sz w:val="22"/>
          <w:szCs w:val="22"/>
        </w:rPr>
        <w:t xml:space="preserve"> </w:t>
      </w:r>
      <w:r w:rsidRPr="00F90CF8">
        <w:rPr>
          <w:sz w:val="22"/>
          <w:szCs w:val="22"/>
        </w:rPr>
        <w:t>shall</w:t>
      </w:r>
      <w:r w:rsidRPr="00F90CF8">
        <w:rPr>
          <w:spacing w:val="-4"/>
          <w:sz w:val="22"/>
          <w:szCs w:val="22"/>
        </w:rPr>
        <w:t xml:space="preserve"> </w:t>
      </w:r>
      <w:r w:rsidRPr="00F90CF8">
        <w:rPr>
          <w:sz w:val="22"/>
          <w:szCs w:val="22"/>
        </w:rPr>
        <w:t>be</w:t>
      </w:r>
      <w:r w:rsidRPr="00F90CF8">
        <w:rPr>
          <w:spacing w:val="-4"/>
          <w:sz w:val="22"/>
          <w:szCs w:val="22"/>
        </w:rPr>
        <w:t xml:space="preserve"> </w:t>
      </w:r>
      <w:r w:rsidRPr="00F90CF8">
        <w:rPr>
          <w:sz w:val="22"/>
          <w:szCs w:val="22"/>
        </w:rPr>
        <w:t>subject</w:t>
      </w:r>
      <w:r w:rsidRPr="00F90CF8">
        <w:rPr>
          <w:spacing w:val="-4"/>
          <w:sz w:val="22"/>
          <w:szCs w:val="22"/>
        </w:rPr>
        <w:t xml:space="preserve"> </w:t>
      </w:r>
      <w:r w:rsidRPr="00F90CF8">
        <w:rPr>
          <w:sz w:val="22"/>
          <w:szCs w:val="22"/>
        </w:rPr>
        <w:t>to</w:t>
      </w:r>
      <w:r w:rsidRPr="00F90CF8">
        <w:rPr>
          <w:spacing w:val="-4"/>
          <w:sz w:val="22"/>
          <w:szCs w:val="22"/>
        </w:rPr>
        <w:t xml:space="preserve"> </w:t>
      </w:r>
      <w:r w:rsidRPr="00F90CF8">
        <w:rPr>
          <w:sz w:val="22"/>
          <w:szCs w:val="22"/>
        </w:rPr>
        <w:t>the</w:t>
      </w:r>
      <w:r w:rsidRPr="00F90CF8">
        <w:rPr>
          <w:spacing w:val="-3"/>
          <w:sz w:val="22"/>
          <w:szCs w:val="22"/>
        </w:rPr>
        <w:t xml:space="preserve"> </w:t>
      </w:r>
      <w:r w:rsidRPr="00F90CF8">
        <w:rPr>
          <w:sz w:val="22"/>
          <w:szCs w:val="22"/>
        </w:rPr>
        <w:t>laws</w:t>
      </w:r>
      <w:r w:rsidRPr="00F90CF8">
        <w:rPr>
          <w:spacing w:val="-4"/>
          <w:sz w:val="22"/>
          <w:szCs w:val="22"/>
        </w:rPr>
        <w:t xml:space="preserve"> </w:t>
      </w:r>
      <w:r w:rsidRPr="00F90CF8">
        <w:rPr>
          <w:sz w:val="22"/>
          <w:szCs w:val="22"/>
        </w:rPr>
        <w:t>of the</w:t>
      </w:r>
      <w:r w:rsidRPr="00F90CF8">
        <w:rPr>
          <w:spacing w:val="-4"/>
          <w:sz w:val="22"/>
          <w:szCs w:val="22"/>
        </w:rPr>
        <w:t xml:space="preserve"> </w:t>
      </w:r>
      <w:r w:rsidRPr="00F90CF8">
        <w:rPr>
          <w:sz w:val="22"/>
          <w:szCs w:val="22"/>
        </w:rPr>
        <w:t>State</w:t>
      </w:r>
      <w:r w:rsidRPr="00F90CF8">
        <w:rPr>
          <w:spacing w:val="-4"/>
          <w:sz w:val="22"/>
          <w:szCs w:val="22"/>
        </w:rPr>
        <w:t xml:space="preserve"> </w:t>
      </w:r>
      <w:r w:rsidRPr="00F90CF8">
        <w:rPr>
          <w:sz w:val="22"/>
          <w:szCs w:val="22"/>
        </w:rPr>
        <w:t>of</w:t>
      </w:r>
      <w:r w:rsidRPr="00F90CF8">
        <w:rPr>
          <w:spacing w:val="-8"/>
          <w:sz w:val="22"/>
          <w:szCs w:val="22"/>
        </w:rPr>
        <w:t xml:space="preserve"> </w:t>
      </w:r>
      <w:r w:rsidRPr="00F90CF8">
        <w:rPr>
          <w:spacing w:val="-5"/>
          <w:sz w:val="22"/>
          <w:szCs w:val="22"/>
        </w:rPr>
        <w:t>Texas.</w:t>
      </w:r>
      <w:r w:rsidRPr="00F90CF8">
        <w:rPr>
          <w:spacing w:val="-15"/>
          <w:sz w:val="22"/>
          <w:szCs w:val="22"/>
        </w:rPr>
        <w:t xml:space="preserve"> </w:t>
      </w:r>
      <w:r w:rsidRPr="00F90CF8">
        <w:rPr>
          <w:sz w:val="22"/>
          <w:szCs w:val="22"/>
        </w:rPr>
        <w:t>Any</w:t>
      </w:r>
      <w:r w:rsidRPr="00F90CF8">
        <w:rPr>
          <w:spacing w:val="-4"/>
          <w:sz w:val="22"/>
          <w:szCs w:val="22"/>
        </w:rPr>
        <w:t xml:space="preserve"> </w:t>
      </w:r>
      <w:r w:rsidRPr="00F90CF8">
        <w:rPr>
          <w:sz w:val="22"/>
          <w:szCs w:val="22"/>
        </w:rPr>
        <w:t>legal</w:t>
      </w:r>
      <w:r w:rsidRPr="00F90CF8">
        <w:rPr>
          <w:spacing w:val="-3"/>
          <w:sz w:val="22"/>
          <w:szCs w:val="22"/>
        </w:rPr>
        <w:t xml:space="preserve"> </w:t>
      </w:r>
      <w:r w:rsidRPr="00F90CF8">
        <w:rPr>
          <w:sz w:val="22"/>
          <w:szCs w:val="22"/>
        </w:rPr>
        <w:t>claims</w:t>
      </w:r>
      <w:r w:rsidRPr="00F90CF8">
        <w:rPr>
          <w:spacing w:val="-4"/>
          <w:sz w:val="22"/>
          <w:szCs w:val="22"/>
        </w:rPr>
        <w:t xml:space="preserve"> </w:t>
      </w:r>
      <w:r w:rsidRPr="00F90CF8">
        <w:rPr>
          <w:sz w:val="22"/>
          <w:szCs w:val="22"/>
        </w:rPr>
        <w:t>shall</w:t>
      </w:r>
      <w:r w:rsidRPr="00F90CF8">
        <w:rPr>
          <w:spacing w:val="-4"/>
          <w:sz w:val="22"/>
          <w:szCs w:val="22"/>
        </w:rPr>
        <w:t xml:space="preserve"> </w:t>
      </w:r>
      <w:r w:rsidRPr="00F90CF8">
        <w:rPr>
          <w:sz w:val="22"/>
          <w:szCs w:val="22"/>
        </w:rPr>
        <w:t>be decided in the courts of the State of</w:t>
      </w:r>
      <w:r w:rsidRPr="00F90CF8">
        <w:rPr>
          <w:spacing w:val="-14"/>
          <w:sz w:val="22"/>
          <w:szCs w:val="22"/>
        </w:rPr>
        <w:t xml:space="preserve"> </w:t>
      </w:r>
      <w:r w:rsidRPr="00F90CF8">
        <w:rPr>
          <w:spacing w:val="-5"/>
          <w:sz w:val="22"/>
          <w:szCs w:val="22"/>
        </w:rPr>
        <w:t>Texas.</w:t>
      </w:r>
    </w:p>
    <w:p w:rsidR="0027585D" w:rsidRPr="00F90CF8" w:rsidRDefault="0027585D">
      <w:pPr>
        <w:pStyle w:val="BodyText"/>
        <w:kinsoku w:val="0"/>
        <w:overflowPunct w:val="0"/>
        <w:spacing w:before="10"/>
      </w:pPr>
    </w:p>
    <w:p w:rsidR="0027585D" w:rsidRPr="00F90CF8" w:rsidRDefault="0027585D" w:rsidP="00C4767D">
      <w:pPr>
        <w:pStyle w:val="ListParagraph"/>
        <w:numPr>
          <w:ilvl w:val="0"/>
          <w:numId w:val="6"/>
        </w:numPr>
        <w:tabs>
          <w:tab w:val="left" w:pos="844"/>
        </w:tabs>
        <w:kinsoku w:val="0"/>
        <w:overflowPunct w:val="0"/>
        <w:spacing w:line="285" w:lineRule="auto"/>
        <w:ind w:right="255" w:firstLine="0"/>
        <w:rPr>
          <w:sz w:val="22"/>
          <w:szCs w:val="22"/>
        </w:rPr>
      </w:pPr>
      <w:r w:rsidRPr="00F90CF8">
        <w:rPr>
          <w:sz w:val="22"/>
          <w:szCs w:val="22"/>
        </w:rPr>
        <w:t>The foregoing constitutes the entire agreement of the parties and neither this clause nor this</w:t>
      </w:r>
      <w:r w:rsidRPr="00F90CF8">
        <w:rPr>
          <w:spacing w:val="-6"/>
          <w:sz w:val="22"/>
          <w:szCs w:val="22"/>
        </w:rPr>
        <w:t xml:space="preserve"> </w:t>
      </w:r>
      <w:r w:rsidRPr="00F90CF8">
        <w:rPr>
          <w:sz w:val="22"/>
          <w:szCs w:val="22"/>
        </w:rPr>
        <w:t>agreement</w:t>
      </w:r>
      <w:r w:rsidRPr="00F90CF8">
        <w:rPr>
          <w:spacing w:val="-5"/>
          <w:sz w:val="22"/>
          <w:szCs w:val="22"/>
        </w:rPr>
        <w:t xml:space="preserve"> </w:t>
      </w:r>
      <w:r w:rsidRPr="00F90CF8">
        <w:rPr>
          <w:sz w:val="22"/>
          <w:szCs w:val="22"/>
        </w:rPr>
        <w:t>nor</w:t>
      </w:r>
      <w:r w:rsidRPr="00F90CF8">
        <w:rPr>
          <w:spacing w:val="-5"/>
          <w:sz w:val="22"/>
          <w:szCs w:val="22"/>
        </w:rPr>
        <w:t xml:space="preserve"> </w:t>
      </w:r>
      <w:r w:rsidRPr="00F90CF8">
        <w:rPr>
          <w:sz w:val="22"/>
          <w:szCs w:val="22"/>
        </w:rPr>
        <w:t>any</w:t>
      </w:r>
      <w:r w:rsidRPr="00F90CF8">
        <w:rPr>
          <w:spacing w:val="-5"/>
          <w:sz w:val="22"/>
          <w:szCs w:val="22"/>
        </w:rPr>
        <w:t xml:space="preserve"> </w:t>
      </w:r>
      <w:r w:rsidRPr="00F90CF8">
        <w:rPr>
          <w:sz w:val="22"/>
          <w:szCs w:val="22"/>
        </w:rPr>
        <w:t>subsequent</w:t>
      </w:r>
      <w:r w:rsidRPr="00F90CF8">
        <w:rPr>
          <w:spacing w:val="-5"/>
          <w:sz w:val="22"/>
          <w:szCs w:val="22"/>
        </w:rPr>
        <w:t xml:space="preserve"> </w:t>
      </w:r>
      <w:r w:rsidRPr="00F90CF8">
        <w:rPr>
          <w:sz w:val="22"/>
          <w:szCs w:val="22"/>
        </w:rPr>
        <w:t>modification</w:t>
      </w:r>
      <w:r w:rsidRPr="00F90CF8">
        <w:rPr>
          <w:spacing w:val="-5"/>
          <w:sz w:val="22"/>
          <w:szCs w:val="22"/>
        </w:rPr>
        <w:t xml:space="preserve"> </w:t>
      </w:r>
      <w:r w:rsidRPr="00F90CF8">
        <w:rPr>
          <w:sz w:val="22"/>
          <w:szCs w:val="22"/>
        </w:rPr>
        <w:t>may</w:t>
      </w:r>
      <w:r w:rsidRPr="00F90CF8">
        <w:rPr>
          <w:spacing w:val="-5"/>
          <w:sz w:val="22"/>
          <w:szCs w:val="22"/>
        </w:rPr>
        <w:t xml:space="preserve"> </w:t>
      </w:r>
      <w:r w:rsidRPr="00F90CF8">
        <w:rPr>
          <w:sz w:val="22"/>
          <w:szCs w:val="22"/>
        </w:rPr>
        <w:t>be</w:t>
      </w:r>
      <w:r w:rsidRPr="00F90CF8">
        <w:rPr>
          <w:spacing w:val="-5"/>
          <w:sz w:val="22"/>
          <w:szCs w:val="22"/>
        </w:rPr>
        <w:t xml:space="preserve"> </w:t>
      </w:r>
      <w:r w:rsidRPr="00F90CF8">
        <w:rPr>
          <w:sz w:val="22"/>
          <w:szCs w:val="22"/>
        </w:rPr>
        <w:t>made</w:t>
      </w:r>
      <w:r w:rsidRPr="00F90CF8">
        <w:rPr>
          <w:spacing w:val="-5"/>
          <w:sz w:val="22"/>
          <w:szCs w:val="22"/>
        </w:rPr>
        <w:t xml:space="preserve"> </w:t>
      </w:r>
      <w:r w:rsidRPr="00F90CF8">
        <w:rPr>
          <w:sz w:val="22"/>
          <w:szCs w:val="22"/>
        </w:rPr>
        <w:t>except</w:t>
      </w:r>
      <w:r w:rsidRPr="00F90CF8">
        <w:rPr>
          <w:spacing w:val="-5"/>
          <w:sz w:val="22"/>
          <w:szCs w:val="22"/>
        </w:rPr>
        <w:t xml:space="preserve"> </w:t>
      </w:r>
      <w:r w:rsidRPr="00F90CF8">
        <w:rPr>
          <w:sz w:val="22"/>
          <w:szCs w:val="22"/>
        </w:rPr>
        <w:t>in</w:t>
      </w:r>
      <w:r w:rsidRPr="00F90CF8">
        <w:rPr>
          <w:spacing w:val="-5"/>
          <w:sz w:val="22"/>
          <w:szCs w:val="22"/>
        </w:rPr>
        <w:t xml:space="preserve"> </w:t>
      </w:r>
      <w:r w:rsidRPr="00F90CF8">
        <w:rPr>
          <w:sz w:val="22"/>
          <w:szCs w:val="22"/>
        </w:rPr>
        <w:t>writing</w:t>
      </w:r>
      <w:r w:rsidRPr="00F90CF8">
        <w:rPr>
          <w:spacing w:val="-5"/>
          <w:sz w:val="22"/>
          <w:szCs w:val="22"/>
        </w:rPr>
        <w:t xml:space="preserve"> </w:t>
      </w:r>
      <w:r w:rsidRPr="00F90CF8">
        <w:rPr>
          <w:sz w:val="22"/>
          <w:szCs w:val="22"/>
        </w:rPr>
        <w:t>signed</w:t>
      </w:r>
      <w:r w:rsidRPr="00F90CF8">
        <w:rPr>
          <w:spacing w:val="-6"/>
          <w:sz w:val="22"/>
          <w:szCs w:val="22"/>
        </w:rPr>
        <w:t xml:space="preserve"> </w:t>
      </w:r>
      <w:r w:rsidRPr="00F90CF8">
        <w:rPr>
          <w:sz w:val="22"/>
          <w:szCs w:val="22"/>
        </w:rPr>
        <w:t>by</w:t>
      </w:r>
      <w:r w:rsidRPr="00F90CF8">
        <w:rPr>
          <w:spacing w:val="-5"/>
          <w:sz w:val="22"/>
          <w:szCs w:val="22"/>
        </w:rPr>
        <w:t xml:space="preserve"> </w:t>
      </w:r>
      <w:r w:rsidRPr="00F90CF8">
        <w:rPr>
          <w:sz w:val="22"/>
          <w:szCs w:val="22"/>
        </w:rPr>
        <w:t>both parties hereto. Any changes herein of printed text or written additions must bear the initials of the parties</w:t>
      </w:r>
      <w:r w:rsidRPr="00F90CF8">
        <w:rPr>
          <w:spacing w:val="-3"/>
          <w:sz w:val="22"/>
          <w:szCs w:val="22"/>
        </w:rPr>
        <w:t xml:space="preserve"> </w:t>
      </w:r>
      <w:r w:rsidRPr="00F90CF8">
        <w:rPr>
          <w:sz w:val="22"/>
          <w:szCs w:val="22"/>
        </w:rPr>
        <w:t>hereto.</w:t>
      </w:r>
    </w:p>
    <w:p w:rsidR="0027585D" w:rsidRPr="00F90CF8" w:rsidRDefault="0027585D">
      <w:pPr>
        <w:pStyle w:val="BodyText"/>
        <w:kinsoku w:val="0"/>
        <w:overflowPunct w:val="0"/>
        <w:spacing w:before="9"/>
      </w:pPr>
    </w:p>
    <w:p w:rsidR="0027585D" w:rsidRDefault="0027585D">
      <w:pPr>
        <w:pStyle w:val="BodyText"/>
        <w:kinsoku w:val="0"/>
        <w:overflowPunct w:val="0"/>
        <w:spacing w:line="285" w:lineRule="auto"/>
        <w:ind w:left="420" w:right="582"/>
      </w:pPr>
      <w:r w:rsidRPr="00F90CF8">
        <w:t xml:space="preserve">IN WITNESS </w:t>
      </w:r>
      <w:r w:rsidRPr="00F90CF8">
        <w:rPr>
          <w:spacing w:val="-4"/>
        </w:rPr>
        <w:t xml:space="preserve">WHEREOF, </w:t>
      </w:r>
      <w:r w:rsidRPr="00F90CF8">
        <w:t>the parties hereto have executed this Agreement as of the date first written</w:t>
      </w:r>
      <w:r w:rsidRPr="00F90CF8">
        <w:rPr>
          <w:spacing w:val="57"/>
        </w:rPr>
        <w:t xml:space="preserve"> </w:t>
      </w:r>
      <w:r w:rsidRPr="00F90CF8">
        <w:t>above.</w:t>
      </w:r>
    </w:p>
    <w:p w:rsidR="0083416D" w:rsidRPr="00F90CF8" w:rsidRDefault="0083416D">
      <w:pPr>
        <w:pStyle w:val="BodyText"/>
        <w:kinsoku w:val="0"/>
        <w:overflowPunct w:val="0"/>
        <w:spacing w:line="285" w:lineRule="auto"/>
        <w:ind w:left="420" w:right="582"/>
      </w:pPr>
    </w:p>
    <w:p w:rsidR="0027585D" w:rsidRPr="00F90CF8" w:rsidRDefault="0027585D">
      <w:pPr>
        <w:pStyle w:val="BodyText"/>
        <w:kinsoku w:val="0"/>
        <w:overflowPunct w:val="0"/>
        <w:spacing w:line="251" w:lineRule="exact"/>
        <w:ind w:left="420"/>
      </w:pPr>
      <w:r w:rsidRPr="00F90CF8">
        <w:t>SOUTHWESTERN</w:t>
      </w:r>
      <w:r w:rsidRPr="00F90CF8">
        <w:rPr>
          <w:spacing w:val="59"/>
        </w:rPr>
        <w:t xml:space="preserve"> </w:t>
      </w:r>
      <w:r w:rsidRPr="00F90CF8">
        <w:t>UNIVERSITY</w:t>
      </w:r>
    </w:p>
    <w:p w:rsidR="0027585D" w:rsidRPr="00F90CF8" w:rsidRDefault="0027585D">
      <w:pPr>
        <w:pStyle w:val="BodyText"/>
        <w:kinsoku w:val="0"/>
        <w:overflowPunct w:val="0"/>
        <w:spacing w:before="47"/>
        <w:ind w:left="420"/>
        <w:rPr>
          <w:spacing w:val="-6"/>
        </w:rPr>
      </w:pPr>
      <w:r w:rsidRPr="00F90CF8">
        <w:t>Georgetown,</w:t>
      </w:r>
      <w:r w:rsidRPr="00F90CF8">
        <w:rPr>
          <w:spacing w:val="56"/>
        </w:rPr>
        <w:t xml:space="preserve"> </w:t>
      </w:r>
      <w:r w:rsidRPr="00F90CF8">
        <w:rPr>
          <w:spacing w:val="-6"/>
        </w:rPr>
        <w:t>Texas</w:t>
      </w:r>
    </w:p>
    <w:p w:rsidR="0027585D" w:rsidRPr="00F90CF8" w:rsidRDefault="0027585D">
      <w:pPr>
        <w:pStyle w:val="BodyText"/>
        <w:kinsoku w:val="0"/>
        <w:overflowPunct w:val="0"/>
      </w:pPr>
    </w:p>
    <w:p w:rsidR="0027585D" w:rsidRPr="00F90CF8" w:rsidRDefault="0027585D">
      <w:pPr>
        <w:pStyle w:val="BodyText"/>
        <w:kinsoku w:val="0"/>
        <w:overflowPunct w:val="0"/>
        <w:spacing w:before="9"/>
      </w:pPr>
    </w:p>
    <w:tbl>
      <w:tblPr>
        <w:tblW w:w="0" w:type="auto"/>
        <w:tblInd w:w="115" w:type="dxa"/>
        <w:tblLayout w:type="fixed"/>
        <w:tblCellMar>
          <w:left w:w="0" w:type="dxa"/>
          <w:right w:w="0" w:type="dxa"/>
        </w:tblCellMar>
        <w:tblLook w:val="0000" w:firstRow="0" w:lastRow="0" w:firstColumn="0" w:lastColumn="0" w:noHBand="0" w:noVBand="0"/>
      </w:tblPr>
      <w:tblGrid>
        <w:gridCol w:w="581"/>
        <w:gridCol w:w="7610"/>
        <w:gridCol w:w="888"/>
      </w:tblGrid>
      <w:tr w:rsidR="0027585D" w:rsidRPr="00F90CF8">
        <w:trPr>
          <w:trHeight w:val="872"/>
        </w:trPr>
        <w:tc>
          <w:tcPr>
            <w:tcW w:w="581"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0" w:line="246" w:lineRule="exact"/>
              <w:ind w:left="50"/>
              <w:rPr>
                <w:sz w:val="22"/>
                <w:szCs w:val="22"/>
              </w:rPr>
            </w:pPr>
            <w:r w:rsidRPr="00F90CF8">
              <w:rPr>
                <w:sz w:val="22"/>
                <w:szCs w:val="22"/>
              </w:rPr>
              <w:t>By:</w:t>
            </w:r>
          </w:p>
        </w:tc>
        <w:tc>
          <w:tcPr>
            <w:tcW w:w="7610"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tabs>
                <w:tab w:val="left" w:pos="7356"/>
              </w:tabs>
              <w:kinsoku w:val="0"/>
              <w:overflowPunct w:val="0"/>
              <w:spacing w:before="0" w:line="247" w:lineRule="exact"/>
              <w:ind w:left="214"/>
              <w:rPr>
                <w:sz w:val="22"/>
                <w:szCs w:val="22"/>
              </w:rPr>
            </w:pPr>
            <w:r w:rsidRPr="00F90CF8">
              <w:rPr>
                <w:sz w:val="22"/>
                <w:szCs w:val="22"/>
                <w:u w:val="single"/>
              </w:rPr>
              <w:t xml:space="preserve"> </w:t>
            </w:r>
            <w:r w:rsidRPr="00F90CF8">
              <w:rPr>
                <w:sz w:val="22"/>
                <w:szCs w:val="22"/>
                <w:u w:val="single"/>
              </w:rPr>
              <w:tab/>
            </w:r>
          </w:p>
          <w:p w:rsidR="0027585D" w:rsidRPr="00F90CF8" w:rsidRDefault="00C4767D" w:rsidP="00C4767D">
            <w:pPr>
              <w:pStyle w:val="TableParagraph"/>
              <w:kinsoku w:val="0"/>
              <w:overflowPunct w:val="0"/>
              <w:spacing w:before="46"/>
              <w:rPr>
                <w:sz w:val="22"/>
                <w:szCs w:val="22"/>
              </w:rPr>
            </w:pPr>
            <w:r>
              <w:rPr>
                <w:sz w:val="22"/>
                <w:szCs w:val="22"/>
              </w:rPr>
              <w:t xml:space="preserve">  </w:t>
            </w:r>
            <w:r w:rsidR="0027585D" w:rsidRPr="00F90CF8">
              <w:rPr>
                <w:sz w:val="22"/>
                <w:szCs w:val="22"/>
              </w:rPr>
              <w:t>SU Sponsor</w:t>
            </w:r>
            <w:r>
              <w:rPr>
                <w:sz w:val="22"/>
                <w:szCs w:val="22"/>
              </w:rPr>
              <w:t xml:space="preserve">                                                                               </w:t>
            </w:r>
            <w:r w:rsidR="00CF55A0">
              <w:rPr>
                <w:sz w:val="22"/>
                <w:szCs w:val="22"/>
              </w:rPr>
              <w:t xml:space="preserve">   </w:t>
            </w:r>
            <w:r>
              <w:rPr>
                <w:sz w:val="22"/>
                <w:szCs w:val="22"/>
              </w:rPr>
              <w:t xml:space="preserve"> </w:t>
            </w:r>
            <w:r w:rsidR="00C40522">
              <w:rPr>
                <w:sz w:val="22"/>
                <w:szCs w:val="22"/>
              </w:rPr>
              <w:t xml:space="preserve">   </w:t>
            </w:r>
            <w:r>
              <w:rPr>
                <w:sz w:val="22"/>
                <w:szCs w:val="22"/>
              </w:rPr>
              <w:t>Date</w:t>
            </w:r>
          </w:p>
        </w:tc>
        <w:tc>
          <w:tcPr>
            <w:tcW w:w="888" w:type="dxa"/>
            <w:tcBorders>
              <w:top w:val="none" w:sz="6" w:space="0" w:color="auto"/>
              <w:left w:val="none" w:sz="6" w:space="0" w:color="auto"/>
              <w:bottom w:val="none" w:sz="6" w:space="0" w:color="auto"/>
              <w:right w:val="none" w:sz="6" w:space="0" w:color="auto"/>
            </w:tcBorders>
          </w:tcPr>
          <w:p w:rsidR="0027585D" w:rsidRPr="00F90CF8" w:rsidRDefault="0027585D" w:rsidP="00C4767D">
            <w:pPr>
              <w:pStyle w:val="TableParagraph"/>
              <w:kinsoku w:val="0"/>
              <w:overflowPunct w:val="0"/>
              <w:spacing w:before="0"/>
              <w:ind w:left="0"/>
              <w:rPr>
                <w:sz w:val="22"/>
                <w:szCs w:val="22"/>
              </w:rPr>
            </w:pPr>
          </w:p>
        </w:tc>
      </w:tr>
      <w:tr w:rsidR="0027585D" w:rsidRPr="00F90CF8">
        <w:trPr>
          <w:trHeight w:val="1200"/>
        </w:trPr>
        <w:tc>
          <w:tcPr>
            <w:tcW w:w="581"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9"/>
              <w:ind w:left="0"/>
              <w:rPr>
                <w:sz w:val="22"/>
                <w:szCs w:val="22"/>
              </w:rPr>
            </w:pPr>
          </w:p>
          <w:p w:rsidR="0027585D" w:rsidRPr="00F90CF8" w:rsidRDefault="0027585D">
            <w:pPr>
              <w:pStyle w:val="TableParagraph"/>
              <w:kinsoku w:val="0"/>
              <w:overflowPunct w:val="0"/>
              <w:spacing w:before="0"/>
              <w:ind w:left="50"/>
              <w:rPr>
                <w:sz w:val="22"/>
                <w:szCs w:val="22"/>
              </w:rPr>
            </w:pPr>
            <w:r w:rsidRPr="00F90CF8">
              <w:rPr>
                <w:sz w:val="22"/>
                <w:szCs w:val="22"/>
              </w:rPr>
              <w:t>By:</w:t>
            </w:r>
          </w:p>
        </w:tc>
        <w:tc>
          <w:tcPr>
            <w:tcW w:w="7610"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10"/>
              <w:ind w:left="0"/>
              <w:rPr>
                <w:sz w:val="22"/>
                <w:szCs w:val="22"/>
              </w:rPr>
            </w:pPr>
          </w:p>
          <w:p w:rsidR="0027585D" w:rsidRPr="00F90CF8" w:rsidRDefault="0027585D" w:rsidP="00C4767D">
            <w:pPr>
              <w:pStyle w:val="TableParagraph"/>
              <w:tabs>
                <w:tab w:val="left" w:pos="7563"/>
              </w:tabs>
              <w:kinsoku w:val="0"/>
              <w:overflowPunct w:val="0"/>
              <w:spacing w:before="0"/>
              <w:ind w:left="210"/>
              <w:rPr>
                <w:sz w:val="22"/>
                <w:szCs w:val="22"/>
              </w:rPr>
            </w:pPr>
            <w:r w:rsidRPr="00F90CF8">
              <w:rPr>
                <w:sz w:val="22"/>
                <w:szCs w:val="22"/>
                <w:u w:val="single"/>
              </w:rPr>
              <w:t xml:space="preserve"> </w:t>
            </w:r>
            <w:r w:rsidRPr="00F90CF8">
              <w:rPr>
                <w:sz w:val="22"/>
                <w:szCs w:val="22"/>
                <w:u w:val="single"/>
              </w:rPr>
              <w:tab/>
            </w:r>
          </w:p>
          <w:p w:rsidR="0027585D" w:rsidRPr="00F90CF8" w:rsidRDefault="00C4767D" w:rsidP="00C4767D">
            <w:pPr>
              <w:pStyle w:val="TableParagraph"/>
              <w:kinsoku w:val="0"/>
              <w:overflowPunct w:val="0"/>
              <w:spacing w:before="46"/>
              <w:rPr>
                <w:sz w:val="22"/>
                <w:szCs w:val="22"/>
              </w:rPr>
            </w:pPr>
            <w:r>
              <w:rPr>
                <w:sz w:val="22"/>
                <w:szCs w:val="22"/>
              </w:rPr>
              <w:t xml:space="preserve">  </w:t>
            </w:r>
            <w:r w:rsidR="0027585D" w:rsidRPr="00F90CF8">
              <w:rPr>
                <w:sz w:val="22"/>
                <w:szCs w:val="22"/>
              </w:rPr>
              <w:t>Julie Cowley, Associate Vice President for Academic Affairs</w:t>
            </w:r>
            <w:r>
              <w:rPr>
                <w:sz w:val="22"/>
                <w:szCs w:val="22"/>
              </w:rPr>
              <w:t xml:space="preserve">        </w:t>
            </w:r>
            <w:r w:rsidR="00C40522">
              <w:rPr>
                <w:sz w:val="22"/>
                <w:szCs w:val="22"/>
              </w:rPr>
              <w:t xml:space="preserve">   </w:t>
            </w:r>
            <w:r>
              <w:rPr>
                <w:sz w:val="22"/>
                <w:szCs w:val="22"/>
              </w:rPr>
              <w:t>Date</w:t>
            </w:r>
          </w:p>
        </w:tc>
        <w:tc>
          <w:tcPr>
            <w:tcW w:w="888"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0"/>
              <w:ind w:left="0"/>
              <w:rPr>
                <w:sz w:val="22"/>
                <w:szCs w:val="22"/>
              </w:rPr>
            </w:pPr>
          </w:p>
          <w:p w:rsidR="0027585D" w:rsidRPr="00F90CF8" w:rsidRDefault="0027585D">
            <w:pPr>
              <w:pStyle w:val="TableParagraph"/>
              <w:kinsoku w:val="0"/>
              <w:overflowPunct w:val="0"/>
              <w:spacing w:before="10"/>
              <w:ind w:left="0"/>
              <w:rPr>
                <w:sz w:val="22"/>
                <w:szCs w:val="22"/>
              </w:rPr>
            </w:pPr>
          </w:p>
          <w:p w:rsidR="0027585D" w:rsidRPr="00F90CF8" w:rsidRDefault="0027585D">
            <w:pPr>
              <w:pStyle w:val="TableParagraph"/>
              <w:kinsoku w:val="0"/>
              <w:overflowPunct w:val="0"/>
              <w:spacing w:before="0"/>
              <w:ind w:left="217"/>
              <w:rPr>
                <w:sz w:val="22"/>
                <w:szCs w:val="22"/>
              </w:rPr>
            </w:pPr>
          </w:p>
        </w:tc>
      </w:tr>
      <w:tr w:rsidR="0027585D" w:rsidRPr="00F90CF8">
        <w:trPr>
          <w:trHeight w:val="872"/>
        </w:trPr>
        <w:tc>
          <w:tcPr>
            <w:tcW w:w="581"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9"/>
              <w:ind w:left="0"/>
              <w:rPr>
                <w:sz w:val="22"/>
                <w:szCs w:val="22"/>
              </w:rPr>
            </w:pPr>
          </w:p>
          <w:p w:rsidR="0027585D" w:rsidRPr="00F90CF8" w:rsidRDefault="0027585D">
            <w:pPr>
              <w:pStyle w:val="TableParagraph"/>
              <w:kinsoku w:val="0"/>
              <w:overflowPunct w:val="0"/>
              <w:spacing w:before="0"/>
              <w:ind w:left="50"/>
              <w:rPr>
                <w:sz w:val="22"/>
                <w:szCs w:val="22"/>
              </w:rPr>
            </w:pPr>
            <w:r w:rsidRPr="00F90CF8">
              <w:rPr>
                <w:sz w:val="22"/>
                <w:szCs w:val="22"/>
              </w:rPr>
              <w:t>By:</w:t>
            </w:r>
          </w:p>
        </w:tc>
        <w:tc>
          <w:tcPr>
            <w:tcW w:w="7610"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10"/>
              <w:ind w:left="0"/>
              <w:rPr>
                <w:sz w:val="22"/>
                <w:szCs w:val="22"/>
              </w:rPr>
            </w:pPr>
          </w:p>
          <w:p w:rsidR="0027585D" w:rsidRPr="00F90CF8" w:rsidRDefault="0027585D">
            <w:pPr>
              <w:pStyle w:val="TableParagraph"/>
              <w:tabs>
                <w:tab w:val="left" w:pos="7356"/>
              </w:tabs>
              <w:kinsoku w:val="0"/>
              <w:overflowPunct w:val="0"/>
              <w:spacing w:before="0"/>
              <w:ind w:left="214"/>
              <w:rPr>
                <w:sz w:val="22"/>
                <w:szCs w:val="22"/>
              </w:rPr>
            </w:pPr>
            <w:r w:rsidRPr="00F90CF8">
              <w:rPr>
                <w:sz w:val="22"/>
                <w:szCs w:val="22"/>
                <w:u w:val="single"/>
              </w:rPr>
              <w:t xml:space="preserve"> </w:t>
            </w:r>
            <w:r w:rsidR="00A964F7">
              <w:rPr>
                <w:sz w:val="22"/>
                <w:szCs w:val="22"/>
                <w:u w:val="single"/>
              </w:rPr>
              <w:t>_____</w:t>
            </w:r>
            <w:r w:rsidRPr="00F90CF8">
              <w:rPr>
                <w:sz w:val="22"/>
                <w:szCs w:val="22"/>
                <w:u w:val="single"/>
              </w:rPr>
              <w:tab/>
            </w:r>
            <w:r w:rsidR="00A964F7">
              <w:rPr>
                <w:sz w:val="22"/>
                <w:szCs w:val="22"/>
                <w:u w:val="single"/>
              </w:rPr>
              <w:t>__</w:t>
            </w:r>
          </w:p>
          <w:p w:rsidR="00C4767D" w:rsidRPr="00F90CF8" w:rsidRDefault="00C4767D" w:rsidP="00C40522">
            <w:pPr>
              <w:pStyle w:val="TableParagraph"/>
              <w:kinsoku w:val="0"/>
              <w:overflowPunct w:val="0"/>
              <w:spacing w:before="46" w:line="233" w:lineRule="exact"/>
              <w:ind w:right="-600"/>
              <w:rPr>
                <w:sz w:val="22"/>
                <w:szCs w:val="22"/>
              </w:rPr>
            </w:pPr>
            <w:r>
              <w:rPr>
                <w:sz w:val="22"/>
                <w:szCs w:val="22"/>
              </w:rPr>
              <w:t xml:space="preserve">  </w:t>
            </w:r>
            <w:r w:rsidR="00CF55A0">
              <w:rPr>
                <w:sz w:val="22"/>
                <w:szCs w:val="22"/>
              </w:rPr>
              <w:t xml:space="preserve">Lenora </w:t>
            </w:r>
            <w:r w:rsidR="00A964F7">
              <w:rPr>
                <w:sz w:val="22"/>
                <w:szCs w:val="22"/>
              </w:rPr>
              <w:t xml:space="preserve">C. </w:t>
            </w:r>
            <w:r w:rsidR="00CF55A0">
              <w:rPr>
                <w:sz w:val="22"/>
                <w:szCs w:val="22"/>
              </w:rPr>
              <w:t>Chapman</w:t>
            </w:r>
            <w:r w:rsidR="0027585D" w:rsidRPr="00F90CF8">
              <w:rPr>
                <w:sz w:val="22"/>
                <w:szCs w:val="22"/>
              </w:rPr>
              <w:t>, Vice President for Finance and</w:t>
            </w:r>
            <w:r w:rsidR="00C40522">
              <w:rPr>
                <w:sz w:val="22"/>
                <w:szCs w:val="22"/>
              </w:rPr>
              <w:t xml:space="preserve"> Administration</w:t>
            </w:r>
            <w:r w:rsidR="0027585D" w:rsidRPr="00F90CF8">
              <w:rPr>
                <w:sz w:val="22"/>
                <w:szCs w:val="22"/>
              </w:rPr>
              <w:t xml:space="preserve"> </w:t>
            </w:r>
            <w:r>
              <w:rPr>
                <w:sz w:val="22"/>
                <w:szCs w:val="22"/>
              </w:rPr>
              <w:t xml:space="preserve">   </w:t>
            </w:r>
            <w:r w:rsidR="00C40522">
              <w:rPr>
                <w:sz w:val="22"/>
                <w:szCs w:val="22"/>
              </w:rPr>
              <w:t>Date</w:t>
            </w:r>
            <w:r>
              <w:rPr>
                <w:sz w:val="22"/>
                <w:szCs w:val="22"/>
              </w:rPr>
              <w:t xml:space="preserve">       </w:t>
            </w:r>
            <w:r w:rsidR="00CF55A0">
              <w:rPr>
                <w:sz w:val="22"/>
                <w:szCs w:val="22"/>
              </w:rPr>
              <w:t xml:space="preserve">          </w:t>
            </w:r>
          </w:p>
        </w:tc>
        <w:tc>
          <w:tcPr>
            <w:tcW w:w="888" w:type="dxa"/>
            <w:tcBorders>
              <w:top w:val="none" w:sz="6" w:space="0" w:color="auto"/>
              <w:left w:val="none" w:sz="6" w:space="0" w:color="auto"/>
              <w:bottom w:val="none" w:sz="6" w:space="0" w:color="auto"/>
              <w:right w:val="none" w:sz="6" w:space="0" w:color="auto"/>
            </w:tcBorders>
          </w:tcPr>
          <w:p w:rsidR="0027585D" w:rsidRPr="00F90CF8" w:rsidRDefault="0027585D">
            <w:pPr>
              <w:pStyle w:val="TableParagraph"/>
              <w:kinsoku w:val="0"/>
              <w:overflowPunct w:val="0"/>
              <w:spacing w:before="0"/>
              <w:ind w:left="0"/>
              <w:rPr>
                <w:sz w:val="22"/>
                <w:szCs w:val="22"/>
              </w:rPr>
            </w:pPr>
          </w:p>
          <w:p w:rsidR="0027585D" w:rsidRPr="00F90CF8" w:rsidRDefault="0027585D" w:rsidP="00C40522">
            <w:pPr>
              <w:pStyle w:val="TableParagraph"/>
              <w:kinsoku w:val="0"/>
              <w:overflowPunct w:val="0"/>
              <w:spacing w:before="0" w:line="233" w:lineRule="exact"/>
              <w:ind w:left="0"/>
              <w:rPr>
                <w:sz w:val="22"/>
                <w:szCs w:val="22"/>
              </w:rPr>
            </w:pPr>
          </w:p>
        </w:tc>
      </w:tr>
    </w:tbl>
    <w:p w:rsidR="0027585D" w:rsidRPr="00F90CF8" w:rsidRDefault="0027585D">
      <w:pPr>
        <w:pStyle w:val="BodyText"/>
        <w:kinsoku w:val="0"/>
        <w:overflowPunct w:val="0"/>
      </w:pPr>
    </w:p>
    <w:p w:rsidR="0027585D" w:rsidRPr="00F90CF8" w:rsidRDefault="0027585D">
      <w:pPr>
        <w:pStyle w:val="BodyText"/>
        <w:kinsoku w:val="0"/>
        <w:overflowPunct w:val="0"/>
      </w:pPr>
    </w:p>
    <w:p w:rsidR="0027585D" w:rsidRPr="00F90CF8" w:rsidRDefault="0027585D">
      <w:pPr>
        <w:pStyle w:val="BodyText"/>
        <w:kinsoku w:val="0"/>
        <w:overflowPunct w:val="0"/>
        <w:spacing w:before="4"/>
      </w:pPr>
    </w:p>
    <w:p w:rsidR="0027585D" w:rsidRPr="00F90CF8" w:rsidRDefault="0027585D">
      <w:pPr>
        <w:pStyle w:val="BodyText"/>
        <w:kinsoku w:val="0"/>
        <w:overflowPunct w:val="0"/>
        <w:ind w:left="165"/>
      </w:pPr>
      <w:r w:rsidRPr="00F90CF8">
        <w:t>Authorized Signer for Loan Agreement --</w:t>
      </w:r>
    </w:p>
    <w:p w:rsidR="0027585D" w:rsidRPr="00F90CF8" w:rsidRDefault="0027585D">
      <w:pPr>
        <w:pStyle w:val="BodyText"/>
        <w:kinsoku w:val="0"/>
        <w:overflowPunct w:val="0"/>
      </w:pPr>
    </w:p>
    <w:p w:rsidR="0027585D" w:rsidRPr="00F90CF8" w:rsidRDefault="0027585D">
      <w:pPr>
        <w:pStyle w:val="BodyText"/>
        <w:kinsoku w:val="0"/>
        <w:overflowPunct w:val="0"/>
        <w:spacing w:before="3"/>
      </w:pPr>
    </w:p>
    <w:p w:rsidR="0027585D" w:rsidRPr="00F90CF8" w:rsidRDefault="0027585D">
      <w:pPr>
        <w:pStyle w:val="BodyText"/>
        <w:tabs>
          <w:tab w:val="left" w:pos="7124"/>
        </w:tabs>
        <w:kinsoku w:val="0"/>
        <w:overflowPunct w:val="0"/>
        <w:ind w:left="435"/>
      </w:pPr>
      <w:r w:rsidRPr="00F90CF8">
        <w:t xml:space="preserve">Name: </w:t>
      </w:r>
      <w:r w:rsidRPr="00F90CF8">
        <w:rPr>
          <w:spacing w:val="-1"/>
        </w:rPr>
        <w:t xml:space="preserve"> </w:t>
      </w:r>
      <w:r w:rsidRPr="00F90CF8">
        <w:rPr>
          <w:u w:val="single"/>
        </w:rPr>
        <w:t xml:space="preserve"> </w:t>
      </w:r>
      <w:r w:rsidRPr="00F90CF8">
        <w:rPr>
          <w:u w:val="single"/>
        </w:rPr>
        <w:tab/>
      </w:r>
    </w:p>
    <w:p w:rsidR="0027585D" w:rsidRPr="00F90CF8" w:rsidRDefault="0027585D">
      <w:pPr>
        <w:pStyle w:val="BodyText"/>
        <w:tabs>
          <w:tab w:val="left" w:pos="5459"/>
        </w:tabs>
        <w:kinsoku w:val="0"/>
        <w:overflowPunct w:val="0"/>
        <w:spacing w:before="47"/>
        <w:ind w:left="1140"/>
      </w:pPr>
      <w:r w:rsidRPr="00F90CF8">
        <w:t>(Signature)</w:t>
      </w:r>
      <w:r w:rsidRPr="00F90CF8">
        <w:tab/>
        <w:t>(Date)</w:t>
      </w:r>
    </w:p>
    <w:p w:rsidR="0027585D" w:rsidRPr="00F90CF8" w:rsidRDefault="0027585D">
      <w:pPr>
        <w:pStyle w:val="BodyText"/>
        <w:tabs>
          <w:tab w:val="left" w:pos="5459"/>
        </w:tabs>
        <w:kinsoku w:val="0"/>
        <w:overflowPunct w:val="0"/>
        <w:spacing w:before="47"/>
        <w:ind w:left="1140"/>
        <w:sectPr w:rsidR="0027585D" w:rsidRPr="00F90CF8">
          <w:footerReference w:type="default" r:id="rId9"/>
          <w:pgSz w:w="12240" w:h="15840"/>
          <w:pgMar w:top="1380" w:right="1340" w:bottom="1320" w:left="1020" w:header="0" w:footer="1123" w:gutter="0"/>
          <w:cols w:space="720"/>
          <w:noEndnote/>
        </w:sectPr>
      </w:pPr>
    </w:p>
    <w:p w:rsidR="0027585D" w:rsidRPr="00F90CF8" w:rsidRDefault="0027585D" w:rsidP="00C4767D">
      <w:pPr>
        <w:pStyle w:val="BodyText"/>
        <w:tabs>
          <w:tab w:val="left" w:pos="2610"/>
        </w:tabs>
        <w:kinsoku w:val="0"/>
        <w:overflowPunct w:val="0"/>
        <w:spacing w:before="65"/>
        <w:ind w:left="435"/>
      </w:pPr>
      <w:r w:rsidRPr="00F90CF8">
        <w:lastRenderedPageBreak/>
        <w:t>Name:</w:t>
      </w:r>
      <w:r w:rsidR="00C4767D">
        <w:tab/>
      </w:r>
      <w:r w:rsidR="00CF55A0">
        <w:t>__________________________</w:t>
      </w:r>
    </w:p>
    <w:p w:rsidR="0027585D" w:rsidRPr="00F90CF8" w:rsidRDefault="0027585D">
      <w:pPr>
        <w:pStyle w:val="BodyText"/>
        <w:kinsoku w:val="0"/>
        <w:overflowPunct w:val="0"/>
        <w:spacing w:before="1"/>
      </w:pPr>
    </w:p>
    <w:p w:rsidR="0027585D" w:rsidRPr="00F90CF8" w:rsidRDefault="0027585D">
      <w:pPr>
        <w:pStyle w:val="BodyText"/>
        <w:tabs>
          <w:tab w:val="left" w:pos="2579"/>
        </w:tabs>
        <w:kinsoku w:val="0"/>
        <w:overflowPunct w:val="0"/>
        <w:spacing w:before="1"/>
        <w:ind w:left="420"/>
      </w:pPr>
      <w:r w:rsidRPr="00F90CF8">
        <w:t>Mailing</w:t>
      </w:r>
      <w:r w:rsidRPr="00F90CF8">
        <w:rPr>
          <w:spacing w:val="-17"/>
        </w:rPr>
        <w:t xml:space="preserve"> </w:t>
      </w:r>
      <w:r w:rsidRPr="00F90CF8">
        <w:t>Address:</w:t>
      </w:r>
      <w:r w:rsidRPr="00F90CF8">
        <w:tab/>
      </w:r>
      <w:r w:rsidR="00CF55A0">
        <w:t>__________________________</w:t>
      </w:r>
      <w:r w:rsidR="00A964F7">
        <w:br/>
      </w:r>
    </w:p>
    <w:p w:rsidR="00CF55A0" w:rsidRDefault="00CF55A0" w:rsidP="00CF55A0">
      <w:pPr>
        <w:pStyle w:val="BodyText"/>
        <w:tabs>
          <w:tab w:val="left" w:pos="2640"/>
        </w:tabs>
        <w:kinsoku w:val="0"/>
        <w:overflowPunct w:val="0"/>
        <w:spacing w:before="47" w:line="568" w:lineRule="auto"/>
        <w:ind w:left="420" w:right="4030" w:firstLine="2160"/>
      </w:pPr>
      <w:r>
        <w:t>__________________________</w:t>
      </w:r>
      <w:r w:rsidR="0027585D" w:rsidRPr="00F90CF8">
        <w:t xml:space="preserve"> Phone</w:t>
      </w:r>
      <w:r w:rsidR="0027585D" w:rsidRPr="00F90CF8">
        <w:rPr>
          <w:spacing w:val="-5"/>
        </w:rPr>
        <w:t xml:space="preserve"> </w:t>
      </w:r>
      <w:r w:rsidR="0027585D" w:rsidRPr="00F90CF8">
        <w:t>(area</w:t>
      </w:r>
      <w:r w:rsidR="0027585D" w:rsidRPr="00F90CF8">
        <w:rPr>
          <w:spacing w:val="-4"/>
        </w:rPr>
        <w:t xml:space="preserve"> </w:t>
      </w:r>
      <w:r>
        <w:t>code): __________________________</w:t>
      </w:r>
    </w:p>
    <w:p w:rsidR="0027585D" w:rsidRPr="00F90CF8" w:rsidRDefault="0027585D" w:rsidP="00CF55A0">
      <w:pPr>
        <w:pStyle w:val="BodyText"/>
        <w:kinsoku w:val="0"/>
        <w:overflowPunct w:val="0"/>
        <w:spacing w:before="47" w:line="568" w:lineRule="auto"/>
        <w:ind w:left="420" w:right="4030" w:firstLine="30"/>
      </w:pPr>
      <w:r w:rsidRPr="00F90CF8">
        <w:t>Email:</w:t>
      </w:r>
      <w:r w:rsidRPr="00F90CF8">
        <w:rPr>
          <w:spacing w:val="-3"/>
        </w:rPr>
        <w:t xml:space="preserve"> </w:t>
      </w:r>
      <w:r w:rsidR="00CF55A0">
        <w:t>__________________________</w:t>
      </w:r>
    </w:p>
    <w:p w:rsidR="0027585D" w:rsidRPr="00F90CF8" w:rsidRDefault="0027585D">
      <w:pPr>
        <w:pStyle w:val="BodyText"/>
        <w:tabs>
          <w:tab w:val="left" w:pos="2640"/>
        </w:tabs>
        <w:kinsoku w:val="0"/>
        <w:overflowPunct w:val="0"/>
        <w:spacing w:before="47" w:line="568" w:lineRule="auto"/>
        <w:ind w:left="420" w:right="5305" w:firstLine="2160"/>
        <w:sectPr w:rsidR="0027585D" w:rsidRPr="00F90CF8">
          <w:footerReference w:type="default" r:id="rId10"/>
          <w:pgSz w:w="12240" w:h="15840"/>
          <w:pgMar w:top="1380" w:right="1340" w:bottom="1320" w:left="1020" w:header="0" w:footer="1123" w:gutter="0"/>
          <w:cols w:space="720"/>
          <w:noEndnote/>
        </w:sectPr>
      </w:pPr>
    </w:p>
    <w:p w:rsidR="0027585D" w:rsidRPr="00F90CF8" w:rsidRDefault="0027585D">
      <w:pPr>
        <w:pStyle w:val="BodyText"/>
        <w:kinsoku w:val="0"/>
        <w:overflowPunct w:val="0"/>
        <w:spacing w:before="5"/>
      </w:pPr>
    </w:p>
    <w:p w:rsidR="0027585D" w:rsidRPr="00F90CF8" w:rsidRDefault="0027585D">
      <w:pPr>
        <w:pStyle w:val="Heading1"/>
        <w:kinsoku w:val="0"/>
        <w:overflowPunct w:val="0"/>
        <w:spacing w:before="93"/>
        <w:ind w:left="5945" w:right="5991"/>
      </w:pPr>
      <w:r w:rsidRPr="00F90CF8">
        <w:t>Appendix A</w:t>
      </w:r>
    </w:p>
    <w:p w:rsidR="0027585D" w:rsidRPr="00F90CF8" w:rsidRDefault="0027585D">
      <w:pPr>
        <w:pStyle w:val="BodyText"/>
        <w:kinsoku w:val="0"/>
        <w:overflowPunct w:val="0"/>
        <w:spacing w:before="8"/>
        <w:rPr>
          <w:b/>
          <w:bCs/>
        </w:rPr>
      </w:pPr>
    </w:p>
    <w:p w:rsidR="0027585D" w:rsidRPr="00F90CF8" w:rsidRDefault="0027585D"/>
    <w:sectPr w:rsidR="0027585D" w:rsidRPr="00F90CF8">
      <w:footerReference w:type="default" r:id="rId11"/>
      <w:pgSz w:w="15840" w:h="12240" w:orient="landscape"/>
      <w:pgMar w:top="1140" w:right="1300" w:bottom="280" w:left="1340" w:header="0" w:footer="0" w:gutter="0"/>
      <w:cols w:space="720" w:equalWidth="0">
        <w:col w:w="1320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797" w:rsidRDefault="00B00797">
      <w:r>
        <w:separator/>
      </w:r>
    </w:p>
  </w:endnote>
  <w:endnote w:type="continuationSeparator" w:id="0">
    <w:p w:rsidR="00B00797" w:rsidRDefault="00B00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85D" w:rsidRDefault="00A964F7">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9264" behindDoc="1" locked="0" layoutInCell="0" allowOverlap="1">
              <wp:simplePos x="0" y="0"/>
              <wp:positionH relativeFrom="page">
                <wp:posOffset>901700</wp:posOffset>
              </wp:positionH>
              <wp:positionV relativeFrom="page">
                <wp:posOffset>9319895</wp:posOffset>
              </wp:positionV>
              <wp:extent cx="2734945" cy="18161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494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585D" w:rsidRDefault="0027585D">
                          <w:pPr>
                            <w:pStyle w:val="BodyText"/>
                            <w:kinsoku w:val="0"/>
                            <w:overflowPunct w:val="0"/>
                            <w:spacing w:before="13"/>
                            <w:ind w:left="20"/>
                          </w:pPr>
                          <w:r>
                            <w:t xml:space="preserve">CONTRACT LOAN AGREEMENT - Page </w:t>
                          </w:r>
                          <w:r w:rsidR="00847E64">
                            <w:t>2 212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1pt;margin-top:733.85pt;width:215.35pt;height:14.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yutrQIAAKkFAAAOAAAAZHJzL2Uyb0RvYy54bWysVG1vmzAQ/j5p/8Hyd8pLSQIopEpDmCZ1&#10;L1K7H+CACdbAZrYT6Kb9951NSZNWk6ZtfLDO9vm5e+4ebnkztA06UqmY4Cn2rzyMKC9Eyfg+xV8e&#10;cifCSGnCS9IITlP8SBW+Wb19s+y7hAaiFk1JJQIQrpK+S3GtdZe4ripq2hJ1JTrK4bISsiUatnLv&#10;lpL0gN42buB5c7cXsuykKKhScJqNl3hl8auKFvpTVSmqUZNiyE3bVdp1Z1Z3tSTJXpKuZsVTGuQv&#10;smgJ4xD0BJURTdBBsldQLSukUKLSV4VoXVFVrKCWA7DxvRds7mvSUcsFiqO6U5nU/4MtPh4/S8TK&#10;FIcYcdJCix7ooNGtGJBvqtN3KgGn+w7c9ADH0GXLVHV3oviqEBebmvA9XUsp+pqSErKzL92zpyOO&#10;MiC7/oMoIQw5aGGBhkq2pnRQDATo0KXHU2dMKgUcBovrMA5nGBVw50f+3Letc0kyve6k0u+oaJEx&#10;Uiyh8xadHO+UBh7gOrmYYFzkrGls9xt+cQCO4wnEhqfmzmRhm/kj9uJttI1CJwzmWyf0ssxZ55vQ&#10;mef+YpZdZ5tN5v80cf0wqVlZUm7CTMLywz9r3JPER0mcpKVEw0oDZ1JScr/bNBIdCQg7t5/pFiR/&#10;5uZepmGvgcsLSn4QerdB7OTzaOGEeThz4oUXOZ4f38ZzD8qe5ZeU7hin/04J9SmOZ8FsFNNvuXn2&#10;e82NJC3TMDoa1qY4OjmRxEhwy0vbWk1YM9pnpTDpP5cCKjY12grWaHRUqx52A6AYFe9E+QjSlQKU&#10;BfqEeQdGLeR3jHqYHSlW3w5EUoya9xzkbwbNZMjJ2E0G4QU8TbHGaDQ3ehxIh06yfQ3I4w/GxRp+&#10;kYpZ9T5nAambDcwDS+JpdpmBc763Xs8TdvULAAD//wMAUEsDBBQABgAIAAAAIQAPP/VQ3wAAAA0B&#10;AAAPAAAAZHJzL2Rvd25yZXYueG1sTE/BToNAFLyb+A+bZ+LNLqKCRZamMXoyMVI8eFzgFTZl3yK7&#10;bfHvfZz0NvNmMm8m38x2ECecvHGk4HYVgUBqXGuoU/BZvd48gvBBU6sHR6jgBz1sisuLXGetO1OJ&#10;p13oBIeQz7SCPoQxk9I3PVrtV25EYm3vJqsD06mT7aTPHG4HGUdRIq02xB96PeJzj81hd7QKtl9U&#10;vpjv9/qj3JemqtYRvSUHpa6v5u0TiIBz+DPDUp+rQ8Gdanek1ouB+X3MW8ICkjQFwZaHNGZQL6d1&#10;cgeyyOX/FcUvAAAA//8DAFBLAQItABQABgAIAAAAIQC2gziS/gAAAOEBAAATAAAAAAAAAAAAAAAA&#10;AAAAAABbQ29udGVudF9UeXBlc10ueG1sUEsBAi0AFAAGAAgAAAAhADj9If/WAAAAlAEAAAsAAAAA&#10;AAAAAAAAAAAALwEAAF9yZWxzLy5yZWxzUEsBAi0AFAAGAAgAAAAhABMbK62tAgAAqQUAAA4AAAAA&#10;AAAAAAAAAAAALgIAAGRycy9lMm9Eb2MueG1sUEsBAi0AFAAGAAgAAAAhAA8/9VDfAAAADQEAAA8A&#10;AAAAAAAAAAAAAAAABwUAAGRycy9kb3ducmV2LnhtbFBLBQYAAAAABAAEAPMAAAATBgAAAAA=&#10;" o:allowincell="f" filled="f" stroked="f">
              <v:textbox inset="0,0,0,0">
                <w:txbxContent>
                  <w:p w:rsidR="0027585D" w:rsidRDefault="0027585D">
                    <w:pPr>
                      <w:pStyle w:val="BodyText"/>
                      <w:kinsoku w:val="0"/>
                      <w:overflowPunct w:val="0"/>
                      <w:spacing w:before="13"/>
                      <w:ind w:left="20"/>
                    </w:pPr>
                    <w:r>
                      <w:t xml:space="preserve">CONTRACT LOAN AGREEMENT - Page </w:t>
                    </w:r>
                    <w:r w:rsidR="00847E64">
                      <w:t>2 212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E64" w:rsidRDefault="00A964F7">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1312" behindDoc="1" locked="0" layoutInCell="0" allowOverlap="1">
              <wp:simplePos x="0" y="0"/>
              <wp:positionH relativeFrom="page">
                <wp:posOffset>901700</wp:posOffset>
              </wp:positionH>
              <wp:positionV relativeFrom="page">
                <wp:posOffset>9319895</wp:posOffset>
              </wp:positionV>
              <wp:extent cx="3220720" cy="27686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E64" w:rsidRDefault="00847E64">
                          <w:pPr>
                            <w:pStyle w:val="BodyText"/>
                            <w:kinsoku w:val="0"/>
                            <w:overflowPunct w:val="0"/>
                            <w:spacing w:before="13"/>
                            <w:ind w:left="20"/>
                          </w:pPr>
                          <w:r>
                            <w:t>CONTRACT LOAN AGREEMENT – Page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71pt;margin-top:733.85pt;width:253.6pt;height:2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iwMsgIAALA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UuMOOmgRQ901OhWjCgw1Rl6lYLTfQ9ueoRt6LLNVPV3ovyuEBfrhvAdvZFSDA0lFbDzzU332dUJ&#10;RxmQ7fBJVBCG7LWwQGMtO1M6KAYCdOjS46kzhkoJm5dB4C0DOCrhLFhGcWRb55J0vt1LpT9Q0SFj&#10;ZFhC5y06OdwpbdiQdHYxwbgoWNva7rf8xQY4TjsQG66aM8PCNvMp8ZJNvIlDJwyijRN6ee7cFOvQ&#10;iQp/ucgv8/U693+ZuH6YNqyqKDdhZmH54Z817ijxSRInaSnRssrAGUpK7rbrVqIDAWEX9rM1h5Oz&#10;m/uShi0C5PIqJT8IvdsgcYooXjphES6cZOnFjucnt0nkhUmYFy9TumOc/ntKaMhwsggWk5jOpF/l&#10;5tnvbW4k7ZiG0dGyLsPxyYmkRoIbXtnWasLayX5WCkP/XApo99xoK1ij0UmtetyO9mVYNRsxb0X1&#10;CAqWAgQGWoSxB0Yj5E+MBhghGVY/9kRSjNqPHF6BmTezIWdjOxuEl3A1wxqjyVzraS7te8l2DSBP&#10;74yLG3gpNbMiPrM4vi8YCzaX4wgzc+f5v/U6D9rVbwAAAP//AwBQSwMEFAAGAAgAAAAhAApF4hHh&#10;AAAADQEAAA8AAABkcnMvZG93bnJldi54bWxMj0FPg0AQhe8m/ofNmHizC1ipRZamMXoyMVI8eFzY&#10;KZCys8huW/z3Tk96mzfz8uZ7+Wa2gzjh5HtHCuJFBAKpcaanVsFn9Xr3CMIHTUYPjlDBD3rYFNdX&#10;uc6MO1OJp11oBYeQz7SCLoQxk9I3HVrtF25E4tveTVYHllMrzaTPHG4HmURRKq3uiT90esTnDpvD&#10;7mgVbL+ofOm/3+uPcl/2VbWO6C09KHV7M2+fQAScw58ZLviMDgUz1e5IxouB9TLhLuEypKsVCLak&#10;y3UCoubVQxzfgyxy+b9F8QsAAP//AwBQSwECLQAUAAYACAAAACEAtoM4kv4AAADhAQAAEwAAAAAA&#10;AAAAAAAAAAAAAAAAW0NvbnRlbnRfVHlwZXNdLnhtbFBLAQItABQABgAIAAAAIQA4/SH/1gAAAJQB&#10;AAALAAAAAAAAAAAAAAAAAC8BAABfcmVscy8ucmVsc1BLAQItABQABgAIAAAAIQAWBiwMsgIAALAF&#10;AAAOAAAAAAAAAAAAAAAAAC4CAABkcnMvZTJvRG9jLnhtbFBLAQItABQABgAIAAAAIQAKReIR4QAA&#10;AA0BAAAPAAAAAAAAAAAAAAAAAAwFAABkcnMvZG93bnJldi54bWxQSwUGAAAAAAQABADzAAAAGgYA&#10;AAAA&#10;" o:allowincell="f" filled="f" stroked="f">
              <v:textbox inset="0,0,0,0">
                <w:txbxContent>
                  <w:p w:rsidR="00847E64" w:rsidRDefault="00847E64">
                    <w:pPr>
                      <w:pStyle w:val="BodyText"/>
                      <w:kinsoku w:val="0"/>
                      <w:overflowPunct w:val="0"/>
                      <w:spacing w:before="13"/>
                      <w:ind w:left="20"/>
                    </w:pPr>
                    <w:r>
                      <w:t>CONTRACT LOAN AGREEMENT – Page 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E64" w:rsidRDefault="00A964F7">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3360" behindDoc="1" locked="0" layoutInCell="0" allowOverlap="1">
              <wp:simplePos x="0" y="0"/>
              <wp:positionH relativeFrom="page">
                <wp:posOffset>901700</wp:posOffset>
              </wp:positionH>
              <wp:positionV relativeFrom="page">
                <wp:posOffset>9319895</wp:posOffset>
              </wp:positionV>
              <wp:extent cx="3220720" cy="27686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E64" w:rsidRDefault="00847E64">
                          <w:pPr>
                            <w:pStyle w:val="BodyText"/>
                            <w:kinsoku w:val="0"/>
                            <w:overflowPunct w:val="0"/>
                            <w:spacing w:before="13"/>
                            <w:ind w:left="20"/>
                          </w:pPr>
                          <w:r>
                            <w:t>CONTRACT LOAN AGREEMENT – Page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margin-left:71pt;margin-top:733.85pt;width:253.6pt;height:2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wyGsQIAALA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QAjTjpo0QMdNboVI7o01Rl6lYLTfQ9ueoRt6LLNVPV3ovyuEBfrhvAdvZFSDA0lFbDzzU332dUJ&#10;RxmQ7fBJVBCG7LWwQGMtO1M6KAYCdOjS46kzhkoJm5dB4C0DOCrhLFhGcWRb55J0vt1LpT9Q0SFj&#10;ZFhC5y06OdwpbdiQdHYxwbgoWNva7rf8xQY4TjsQG66aM8PCNvMp8ZJNvIlDJwyijRN6ee7cFOvQ&#10;iQp/ucgv8/U693+ZuH6YNqyqKDdhZmH54Z817ijxSRInaSnRssrAGUpK7rbrVqIDAWEX9rM1h5Oz&#10;m/uShi0C5PIqJT8IvdsgcYooXjphES6cZOnFjucnt0nkhUmYFy9TumOc/ntKaMhwsggWk5jOpF/l&#10;5tnvbW4k7ZiG0dGyLsPxyYmkRoIbXtnWasLayX5WCkP/XApo99xoK1ij0UmtetyOx5cBYEbMW1E9&#10;goKlAIGBFmHsgdEI+ROjAUZIhtWPPZEUo/Yjh1dg5s1syNnYzgbhJVzNsMZoMtd6mkv7XrJdA8jT&#10;O+PiBl5KzayIzyyO7wvGgs3lOMLM3Hn+b73Og3b1GwAA//8DAFBLAwQUAAYACAAAACEACkXiEeEA&#10;AAANAQAADwAAAGRycy9kb3ducmV2LnhtbEyPQU+DQBCF7yb+h82YeLMLWKlFlqYxejIxUjx4XNgp&#10;kLKzyG5b/PdOT3qbN/Py5nv5ZraDOOHke0cK4kUEAqlxpqdWwWf1evcIwgdNRg+OUMEPetgU11e5&#10;zow7U4mnXWgFh5DPtIIuhDGT0jcdWu0XbkTi295NVgeWUyvNpM8cbgeZRFEqre6JP3R6xOcOm8Pu&#10;aBVsv6h86b/f649yX/ZVtY7oLT0odXszb59ABJzDnxku+IwOBTPV7kjGi4H1MuEu4TKkqxUItqTL&#10;dQKi5tVDHN+DLHL5v0XxCwAA//8DAFBLAQItABQABgAIAAAAIQC2gziS/gAAAOEBAAATAAAAAAAA&#10;AAAAAAAAAAAAAABbQ29udGVudF9UeXBlc10ueG1sUEsBAi0AFAAGAAgAAAAhADj9If/WAAAAlAEA&#10;AAsAAAAAAAAAAAAAAAAALwEAAF9yZWxzLy5yZWxzUEsBAi0AFAAGAAgAAAAhAJUnDIaxAgAAsAUA&#10;AA4AAAAAAAAAAAAAAAAALgIAAGRycy9lMm9Eb2MueG1sUEsBAi0AFAAGAAgAAAAhAApF4hHhAAAA&#10;DQEAAA8AAAAAAAAAAAAAAAAACwUAAGRycy9kb3ducmV2LnhtbFBLBQYAAAAABAAEAPMAAAAZBgAA&#10;AAA=&#10;" o:allowincell="f" filled="f" stroked="f">
              <v:textbox inset="0,0,0,0">
                <w:txbxContent>
                  <w:p w:rsidR="00847E64" w:rsidRDefault="00847E64">
                    <w:pPr>
                      <w:pStyle w:val="BodyText"/>
                      <w:kinsoku w:val="0"/>
                      <w:overflowPunct w:val="0"/>
                      <w:spacing w:before="13"/>
                      <w:ind w:left="20"/>
                    </w:pPr>
                    <w:r>
                      <w:t>CONTRACT LOAN AGREEMENT – Page 4</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E64" w:rsidRDefault="00A964F7">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5408" behindDoc="1" locked="0" layoutInCell="0" allowOverlap="1">
              <wp:simplePos x="0" y="0"/>
              <wp:positionH relativeFrom="page">
                <wp:posOffset>901700</wp:posOffset>
              </wp:positionH>
              <wp:positionV relativeFrom="page">
                <wp:posOffset>9319895</wp:posOffset>
              </wp:positionV>
              <wp:extent cx="3220720" cy="27686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7E64" w:rsidRDefault="00847E64">
                          <w:pPr>
                            <w:pStyle w:val="BodyText"/>
                            <w:kinsoku w:val="0"/>
                            <w:overflowPunct w:val="0"/>
                            <w:spacing w:before="13"/>
                            <w:ind w:left="20"/>
                          </w:pPr>
                          <w:r>
                            <w:t>CONTRACT LOAN AGREEMENT – Page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71pt;margin-top:733.85pt;width:253.6pt;height:2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JUwsQIAALA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Qp6&#10;hxEnHbTogY4a3YoRhaY6Q69SMLrvwUyPcG0sTaaqvxPld4W4WDeE7+iNlGJoKKkgOt+8dJ89nXCU&#10;AdkOn0QFbsheCws01rIzgFAMBOjQpcdTZ0woJVxeBoG3DEBVgi5YRnFkW+eSdH7dS6U/UNEhI2RY&#10;QuctOjncKW2iIelsYpxxUbC2td1v+YsLMJxuwDc8NToThW3mU+Ilm3gTh04YRBsn9PLcuSnWoRMV&#10;/nKRX+brde7/Mn79MG1YVVFu3MzE8sM/a9yR4hMlTtRSomWVgTMhKbnbrluJDgSIXdjP1hw0ZzP3&#10;ZRi2CJDLq5T8IPRug8QponjphEW4cJKlFzuen9wmkRcmYV68TOmOcfrvKaEhw8kiWExkOgf9KjfP&#10;fm9zI2nHNKyOlnUZjk9GJDUU3PDKtlYT1k7ys1KY8M+lgHbPjbaENRyd2KrH7Wgn43Keg62oHoHB&#10;UgDBgIuw9kBohPyJ0QArJMPqx55IilH7kcMUmH0zC3IWtrNAeAlPM6wxmsS1nvbSvpds1wDyNGdc&#10;3MCk1MyS2IzUFMVxvmAt2FyOK8zsnef/1uq8aFe/AQAA//8DAFBLAwQUAAYACAAAACEACkXiEeEA&#10;AAANAQAADwAAAGRycy9kb3ducmV2LnhtbEyPQU+DQBCF7yb+h82YeLMLWKlFlqYxejIxUjx4XNgp&#10;kLKzyG5b/PdOT3qbN/Py5nv5ZraDOOHke0cK4kUEAqlxpqdWwWf1evcIwgdNRg+OUMEPetgU11e5&#10;zow7U4mnXWgFh5DPtIIuhDGT0jcdWu0XbkTi295NVgeWUyvNpM8cbgeZRFEqre6JP3R6xOcOm8Pu&#10;aBVsv6h86b/f649yX/ZVtY7oLT0odXszb59ABJzDnxku+IwOBTPV7kjGi4H1MuEu4TKkqxUItqTL&#10;dQKi5tVDHN+DLHL5v0XxCwAA//8DAFBLAQItABQABgAIAAAAIQC2gziS/gAAAOEBAAATAAAAAAAA&#10;AAAAAAAAAAAAAABbQ29udGVudF9UeXBlc10ueG1sUEsBAi0AFAAGAAgAAAAhADj9If/WAAAAlAEA&#10;AAsAAAAAAAAAAAAAAAAALwEAAF9yZWxzLy5yZWxzUEsBAi0AFAAGAAgAAAAhAAzElTCxAgAAsAUA&#10;AA4AAAAAAAAAAAAAAAAALgIAAGRycy9lMm9Eb2MueG1sUEsBAi0AFAAGAAgAAAAhAApF4hHhAAAA&#10;DQEAAA8AAAAAAAAAAAAAAAAACwUAAGRycy9kb3ducmV2LnhtbFBLBQYAAAAABAAEAPMAAAAZBgAA&#10;AAA=&#10;" o:allowincell="f" filled="f" stroked="f">
              <v:textbox inset="0,0,0,0">
                <w:txbxContent>
                  <w:p w:rsidR="00847E64" w:rsidRDefault="00847E64">
                    <w:pPr>
                      <w:pStyle w:val="BodyText"/>
                      <w:kinsoku w:val="0"/>
                      <w:overflowPunct w:val="0"/>
                      <w:spacing w:before="13"/>
                      <w:ind w:left="20"/>
                    </w:pPr>
                    <w:r>
                      <w:t>CONTRACT LOAN AGREEMENT – Page 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85D" w:rsidRDefault="0027585D">
    <w:pPr>
      <w:pStyle w:val="BodyText"/>
      <w:kinsoku w:val="0"/>
      <w:overflowPunct w:val="0"/>
      <w:spacing w:line="14" w:lineRule="auto"/>
      <w:rPr>
        <w:rFonts w:ascii="Times New Roman" w:hAnsi="Times New Roman" w:cs="Times New Roman"/>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797" w:rsidRDefault="00B00797">
      <w:r>
        <w:separator/>
      </w:r>
    </w:p>
  </w:footnote>
  <w:footnote w:type="continuationSeparator" w:id="0">
    <w:p w:rsidR="00B00797" w:rsidRDefault="00B00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start w:val="1"/>
      <w:numFmt w:val="decimal"/>
      <w:lvlText w:val="%1."/>
      <w:lvlJc w:val="left"/>
      <w:pPr>
        <w:ind w:left="420" w:hanging="485"/>
      </w:pPr>
      <w:rPr>
        <w:rFonts w:ascii="Arial" w:hAnsi="Arial" w:cs="Arial"/>
        <w:b w:val="0"/>
        <w:bCs w:val="0"/>
        <w:spacing w:val="-13"/>
        <w:w w:val="100"/>
        <w:sz w:val="22"/>
        <w:szCs w:val="22"/>
      </w:rPr>
    </w:lvl>
    <w:lvl w:ilvl="1">
      <w:start w:val="1"/>
      <w:numFmt w:val="upperLetter"/>
      <w:lvlText w:val="%2."/>
      <w:lvlJc w:val="left"/>
      <w:pPr>
        <w:ind w:left="1140" w:hanging="360"/>
      </w:pPr>
      <w:rPr>
        <w:rFonts w:ascii="Arial" w:hAnsi="Arial" w:cs="Arial"/>
        <w:b w:val="0"/>
        <w:bCs w:val="0"/>
        <w:spacing w:val="-1"/>
        <w:w w:val="100"/>
        <w:sz w:val="22"/>
        <w:szCs w:val="22"/>
      </w:rPr>
    </w:lvl>
    <w:lvl w:ilvl="2">
      <w:numFmt w:val="bullet"/>
      <w:lvlText w:val="•"/>
      <w:lvlJc w:val="left"/>
      <w:pPr>
        <w:ind w:left="2111" w:hanging="360"/>
      </w:pPr>
    </w:lvl>
    <w:lvl w:ilvl="3">
      <w:numFmt w:val="bullet"/>
      <w:lvlText w:val="•"/>
      <w:lvlJc w:val="left"/>
      <w:pPr>
        <w:ind w:left="3082" w:hanging="360"/>
      </w:pPr>
    </w:lvl>
    <w:lvl w:ilvl="4">
      <w:numFmt w:val="bullet"/>
      <w:lvlText w:val="•"/>
      <w:lvlJc w:val="left"/>
      <w:pPr>
        <w:ind w:left="4053" w:hanging="360"/>
      </w:pPr>
    </w:lvl>
    <w:lvl w:ilvl="5">
      <w:numFmt w:val="bullet"/>
      <w:lvlText w:val="•"/>
      <w:lvlJc w:val="left"/>
      <w:pPr>
        <w:ind w:left="5024" w:hanging="360"/>
      </w:pPr>
    </w:lvl>
    <w:lvl w:ilvl="6">
      <w:numFmt w:val="bullet"/>
      <w:lvlText w:val="•"/>
      <w:lvlJc w:val="left"/>
      <w:pPr>
        <w:ind w:left="5995" w:hanging="360"/>
      </w:pPr>
    </w:lvl>
    <w:lvl w:ilvl="7">
      <w:numFmt w:val="bullet"/>
      <w:lvlText w:val="•"/>
      <w:lvlJc w:val="left"/>
      <w:pPr>
        <w:ind w:left="6966" w:hanging="360"/>
      </w:pPr>
    </w:lvl>
    <w:lvl w:ilvl="8">
      <w:numFmt w:val="bullet"/>
      <w:lvlText w:val="•"/>
      <w:lvlJc w:val="left"/>
      <w:pPr>
        <w:ind w:left="7937" w:hanging="360"/>
      </w:pPr>
    </w:lvl>
  </w:abstractNum>
  <w:abstractNum w:abstractNumId="1" w15:restartNumberingAfterBreak="0">
    <w:nsid w:val="0D1A3DD9"/>
    <w:multiLevelType w:val="multilevel"/>
    <w:tmpl w:val="F2401BBC"/>
    <w:lvl w:ilvl="0">
      <w:start w:val="1"/>
      <w:numFmt w:val="decimal"/>
      <w:lvlText w:val="%1."/>
      <w:lvlJc w:val="left"/>
      <w:pPr>
        <w:ind w:left="420" w:hanging="485"/>
      </w:pPr>
      <w:rPr>
        <w:rFonts w:cs="Times New Roman"/>
        <w:b w:val="0"/>
        <w:bCs w:val="0"/>
        <w:spacing w:val="-13"/>
        <w:w w:val="100"/>
        <w:sz w:val="22"/>
        <w:szCs w:val="22"/>
      </w:rPr>
    </w:lvl>
    <w:lvl w:ilvl="1">
      <w:start w:val="1"/>
      <w:numFmt w:val="upperLetter"/>
      <w:lvlText w:val="%2."/>
      <w:lvlJc w:val="left"/>
      <w:pPr>
        <w:ind w:left="1140" w:hanging="360"/>
      </w:pPr>
      <w:rPr>
        <w:rFonts w:ascii="Arial" w:hAnsi="Arial" w:cs="Arial"/>
        <w:b w:val="0"/>
        <w:bCs w:val="0"/>
        <w:spacing w:val="-1"/>
        <w:w w:val="100"/>
        <w:sz w:val="22"/>
        <w:szCs w:val="22"/>
      </w:rPr>
    </w:lvl>
    <w:lvl w:ilvl="2">
      <w:numFmt w:val="bullet"/>
      <w:lvlText w:val="•"/>
      <w:lvlJc w:val="left"/>
      <w:pPr>
        <w:ind w:left="2111" w:hanging="360"/>
      </w:pPr>
    </w:lvl>
    <w:lvl w:ilvl="3">
      <w:numFmt w:val="bullet"/>
      <w:lvlText w:val="•"/>
      <w:lvlJc w:val="left"/>
      <w:pPr>
        <w:ind w:left="3082" w:hanging="360"/>
      </w:pPr>
    </w:lvl>
    <w:lvl w:ilvl="4">
      <w:numFmt w:val="bullet"/>
      <w:lvlText w:val="•"/>
      <w:lvlJc w:val="left"/>
      <w:pPr>
        <w:ind w:left="4053" w:hanging="360"/>
      </w:pPr>
    </w:lvl>
    <w:lvl w:ilvl="5">
      <w:numFmt w:val="bullet"/>
      <w:lvlText w:val="•"/>
      <w:lvlJc w:val="left"/>
      <w:pPr>
        <w:ind w:left="5024" w:hanging="360"/>
      </w:pPr>
    </w:lvl>
    <w:lvl w:ilvl="6">
      <w:numFmt w:val="bullet"/>
      <w:lvlText w:val="•"/>
      <w:lvlJc w:val="left"/>
      <w:pPr>
        <w:ind w:left="5995" w:hanging="360"/>
      </w:pPr>
    </w:lvl>
    <w:lvl w:ilvl="7">
      <w:numFmt w:val="bullet"/>
      <w:lvlText w:val="•"/>
      <w:lvlJc w:val="left"/>
      <w:pPr>
        <w:ind w:left="6966" w:hanging="360"/>
      </w:pPr>
    </w:lvl>
    <w:lvl w:ilvl="8">
      <w:numFmt w:val="bullet"/>
      <w:lvlText w:val="•"/>
      <w:lvlJc w:val="left"/>
      <w:pPr>
        <w:ind w:left="7937" w:hanging="360"/>
      </w:pPr>
    </w:lvl>
  </w:abstractNum>
  <w:abstractNum w:abstractNumId="2" w15:restartNumberingAfterBreak="0">
    <w:nsid w:val="188A1350"/>
    <w:multiLevelType w:val="multilevel"/>
    <w:tmpl w:val="7B6AFD76"/>
    <w:lvl w:ilvl="0">
      <w:start w:val="18"/>
      <w:numFmt w:val="decimal"/>
      <w:lvlText w:val="%1."/>
      <w:lvlJc w:val="left"/>
      <w:pPr>
        <w:ind w:left="420" w:hanging="485"/>
      </w:pPr>
      <w:rPr>
        <w:rFonts w:ascii="Arial" w:hAnsi="Arial" w:cs="Arial" w:hint="default"/>
        <w:b w:val="0"/>
        <w:bCs w:val="0"/>
        <w:spacing w:val="-13"/>
        <w:w w:val="100"/>
        <w:sz w:val="22"/>
        <w:szCs w:val="22"/>
      </w:rPr>
    </w:lvl>
    <w:lvl w:ilvl="1">
      <w:start w:val="1"/>
      <w:numFmt w:val="upperLetter"/>
      <w:lvlText w:val="%2."/>
      <w:lvlJc w:val="left"/>
      <w:pPr>
        <w:ind w:left="1140" w:hanging="360"/>
      </w:pPr>
      <w:rPr>
        <w:rFonts w:ascii="Arial" w:hAnsi="Arial" w:cs="Arial" w:hint="default"/>
        <w:b w:val="0"/>
        <w:bCs w:val="0"/>
        <w:spacing w:val="-1"/>
        <w:w w:val="100"/>
        <w:sz w:val="22"/>
        <w:szCs w:val="22"/>
      </w:rPr>
    </w:lvl>
    <w:lvl w:ilvl="2">
      <w:numFmt w:val="bullet"/>
      <w:lvlText w:val="•"/>
      <w:lvlJc w:val="left"/>
      <w:pPr>
        <w:ind w:left="2111" w:hanging="360"/>
      </w:pPr>
      <w:rPr>
        <w:rFonts w:hint="default"/>
      </w:rPr>
    </w:lvl>
    <w:lvl w:ilvl="3">
      <w:numFmt w:val="bullet"/>
      <w:lvlText w:val="•"/>
      <w:lvlJc w:val="left"/>
      <w:pPr>
        <w:ind w:left="3082" w:hanging="360"/>
      </w:pPr>
      <w:rPr>
        <w:rFonts w:hint="default"/>
      </w:rPr>
    </w:lvl>
    <w:lvl w:ilvl="4">
      <w:numFmt w:val="bullet"/>
      <w:lvlText w:val="•"/>
      <w:lvlJc w:val="left"/>
      <w:pPr>
        <w:ind w:left="4053" w:hanging="360"/>
      </w:pPr>
      <w:rPr>
        <w:rFonts w:hint="default"/>
      </w:rPr>
    </w:lvl>
    <w:lvl w:ilvl="5">
      <w:numFmt w:val="bullet"/>
      <w:lvlText w:val="•"/>
      <w:lvlJc w:val="left"/>
      <w:pPr>
        <w:ind w:left="5024" w:hanging="360"/>
      </w:pPr>
      <w:rPr>
        <w:rFonts w:hint="default"/>
      </w:rPr>
    </w:lvl>
    <w:lvl w:ilvl="6">
      <w:numFmt w:val="bullet"/>
      <w:lvlText w:val="•"/>
      <w:lvlJc w:val="left"/>
      <w:pPr>
        <w:ind w:left="5995" w:hanging="360"/>
      </w:pPr>
      <w:rPr>
        <w:rFonts w:hint="default"/>
      </w:rPr>
    </w:lvl>
    <w:lvl w:ilvl="7">
      <w:numFmt w:val="bullet"/>
      <w:lvlText w:val="•"/>
      <w:lvlJc w:val="left"/>
      <w:pPr>
        <w:ind w:left="6966" w:hanging="360"/>
      </w:pPr>
      <w:rPr>
        <w:rFonts w:hint="default"/>
      </w:rPr>
    </w:lvl>
    <w:lvl w:ilvl="8">
      <w:numFmt w:val="bullet"/>
      <w:lvlText w:val="•"/>
      <w:lvlJc w:val="left"/>
      <w:pPr>
        <w:ind w:left="7937" w:hanging="360"/>
      </w:pPr>
      <w:rPr>
        <w:rFonts w:hint="default"/>
      </w:rPr>
    </w:lvl>
  </w:abstractNum>
  <w:abstractNum w:abstractNumId="3" w15:restartNumberingAfterBreak="0">
    <w:nsid w:val="1CDA16DB"/>
    <w:multiLevelType w:val="multilevel"/>
    <w:tmpl w:val="C07865FE"/>
    <w:lvl w:ilvl="0">
      <w:start w:val="9"/>
      <w:numFmt w:val="decimal"/>
      <w:lvlText w:val="%1."/>
      <w:lvlJc w:val="left"/>
      <w:pPr>
        <w:ind w:left="420" w:hanging="485"/>
      </w:pPr>
      <w:rPr>
        <w:rFonts w:ascii="Arial" w:hAnsi="Arial" w:cs="Arial" w:hint="default"/>
        <w:b w:val="0"/>
        <w:bCs w:val="0"/>
        <w:spacing w:val="-13"/>
        <w:w w:val="100"/>
        <w:sz w:val="22"/>
        <w:szCs w:val="22"/>
      </w:rPr>
    </w:lvl>
    <w:lvl w:ilvl="1">
      <w:start w:val="1"/>
      <w:numFmt w:val="upperLetter"/>
      <w:lvlText w:val="%2."/>
      <w:lvlJc w:val="left"/>
      <w:pPr>
        <w:ind w:left="1140" w:hanging="360"/>
      </w:pPr>
      <w:rPr>
        <w:rFonts w:ascii="Arial" w:hAnsi="Arial" w:cs="Arial" w:hint="default"/>
        <w:b w:val="0"/>
        <w:bCs w:val="0"/>
        <w:spacing w:val="-1"/>
        <w:w w:val="100"/>
        <w:sz w:val="22"/>
        <w:szCs w:val="22"/>
      </w:rPr>
    </w:lvl>
    <w:lvl w:ilvl="2">
      <w:numFmt w:val="bullet"/>
      <w:lvlText w:val="•"/>
      <w:lvlJc w:val="left"/>
      <w:pPr>
        <w:ind w:left="2111" w:hanging="360"/>
      </w:pPr>
      <w:rPr>
        <w:rFonts w:hint="default"/>
      </w:rPr>
    </w:lvl>
    <w:lvl w:ilvl="3">
      <w:numFmt w:val="bullet"/>
      <w:lvlText w:val="•"/>
      <w:lvlJc w:val="left"/>
      <w:pPr>
        <w:ind w:left="3082" w:hanging="360"/>
      </w:pPr>
      <w:rPr>
        <w:rFonts w:hint="default"/>
      </w:rPr>
    </w:lvl>
    <w:lvl w:ilvl="4">
      <w:numFmt w:val="bullet"/>
      <w:lvlText w:val="•"/>
      <w:lvlJc w:val="left"/>
      <w:pPr>
        <w:ind w:left="4053" w:hanging="360"/>
      </w:pPr>
      <w:rPr>
        <w:rFonts w:hint="default"/>
      </w:rPr>
    </w:lvl>
    <w:lvl w:ilvl="5">
      <w:numFmt w:val="bullet"/>
      <w:lvlText w:val="•"/>
      <w:lvlJc w:val="left"/>
      <w:pPr>
        <w:ind w:left="5024" w:hanging="360"/>
      </w:pPr>
      <w:rPr>
        <w:rFonts w:hint="default"/>
      </w:rPr>
    </w:lvl>
    <w:lvl w:ilvl="6">
      <w:numFmt w:val="bullet"/>
      <w:lvlText w:val="•"/>
      <w:lvlJc w:val="left"/>
      <w:pPr>
        <w:ind w:left="5995" w:hanging="360"/>
      </w:pPr>
      <w:rPr>
        <w:rFonts w:hint="default"/>
      </w:rPr>
    </w:lvl>
    <w:lvl w:ilvl="7">
      <w:numFmt w:val="bullet"/>
      <w:lvlText w:val="•"/>
      <w:lvlJc w:val="left"/>
      <w:pPr>
        <w:ind w:left="6966" w:hanging="360"/>
      </w:pPr>
      <w:rPr>
        <w:rFonts w:hint="default"/>
      </w:rPr>
    </w:lvl>
    <w:lvl w:ilvl="8">
      <w:numFmt w:val="bullet"/>
      <w:lvlText w:val="•"/>
      <w:lvlJc w:val="left"/>
      <w:pPr>
        <w:ind w:left="7937" w:hanging="360"/>
      </w:pPr>
      <w:rPr>
        <w:rFonts w:hint="default"/>
      </w:rPr>
    </w:lvl>
  </w:abstractNum>
  <w:abstractNum w:abstractNumId="4" w15:restartNumberingAfterBreak="0">
    <w:nsid w:val="3056148B"/>
    <w:multiLevelType w:val="hybridMultilevel"/>
    <w:tmpl w:val="962807A2"/>
    <w:lvl w:ilvl="0" w:tplc="04090015">
      <w:start w:val="1"/>
      <w:numFmt w:val="upperLetter"/>
      <w:lvlText w:val="%1."/>
      <w:lvlJc w:val="left"/>
      <w:pPr>
        <w:ind w:left="778" w:hanging="360"/>
      </w:pPr>
      <w:rPr>
        <w:rFonts w:cs="Times New Roman"/>
      </w:rPr>
    </w:lvl>
    <w:lvl w:ilvl="1" w:tplc="04090019" w:tentative="1">
      <w:start w:val="1"/>
      <w:numFmt w:val="lowerLetter"/>
      <w:lvlText w:val="%2."/>
      <w:lvlJc w:val="left"/>
      <w:pPr>
        <w:ind w:left="1498" w:hanging="360"/>
      </w:pPr>
      <w:rPr>
        <w:rFonts w:cs="Times New Roman"/>
      </w:rPr>
    </w:lvl>
    <w:lvl w:ilvl="2" w:tplc="0409001B">
      <w:start w:val="1"/>
      <w:numFmt w:val="lowerRoman"/>
      <w:lvlText w:val="%3."/>
      <w:lvlJc w:val="right"/>
      <w:pPr>
        <w:ind w:left="2218" w:hanging="180"/>
      </w:pPr>
      <w:rPr>
        <w:rFonts w:cs="Times New Roman"/>
      </w:rPr>
    </w:lvl>
    <w:lvl w:ilvl="3" w:tplc="0409000F" w:tentative="1">
      <w:start w:val="1"/>
      <w:numFmt w:val="decimal"/>
      <w:lvlText w:val="%4."/>
      <w:lvlJc w:val="left"/>
      <w:pPr>
        <w:ind w:left="2938" w:hanging="360"/>
      </w:pPr>
      <w:rPr>
        <w:rFonts w:cs="Times New Roman"/>
      </w:rPr>
    </w:lvl>
    <w:lvl w:ilvl="4" w:tplc="04090019" w:tentative="1">
      <w:start w:val="1"/>
      <w:numFmt w:val="lowerLetter"/>
      <w:lvlText w:val="%5."/>
      <w:lvlJc w:val="left"/>
      <w:pPr>
        <w:ind w:left="3658" w:hanging="360"/>
      </w:pPr>
      <w:rPr>
        <w:rFonts w:cs="Times New Roman"/>
      </w:rPr>
    </w:lvl>
    <w:lvl w:ilvl="5" w:tplc="0409001B" w:tentative="1">
      <w:start w:val="1"/>
      <w:numFmt w:val="lowerRoman"/>
      <w:lvlText w:val="%6."/>
      <w:lvlJc w:val="right"/>
      <w:pPr>
        <w:ind w:left="4378" w:hanging="180"/>
      </w:pPr>
      <w:rPr>
        <w:rFonts w:cs="Times New Roman"/>
      </w:rPr>
    </w:lvl>
    <w:lvl w:ilvl="6" w:tplc="0409000F" w:tentative="1">
      <w:start w:val="1"/>
      <w:numFmt w:val="decimal"/>
      <w:lvlText w:val="%7."/>
      <w:lvlJc w:val="left"/>
      <w:pPr>
        <w:ind w:left="5098" w:hanging="360"/>
      </w:pPr>
      <w:rPr>
        <w:rFonts w:cs="Times New Roman"/>
      </w:rPr>
    </w:lvl>
    <w:lvl w:ilvl="7" w:tplc="04090019" w:tentative="1">
      <w:start w:val="1"/>
      <w:numFmt w:val="lowerLetter"/>
      <w:lvlText w:val="%8."/>
      <w:lvlJc w:val="left"/>
      <w:pPr>
        <w:ind w:left="5818" w:hanging="360"/>
      </w:pPr>
      <w:rPr>
        <w:rFonts w:cs="Times New Roman"/>
      </w:rPr>
    </w:lvl>
    <w:lvl w:ilvl="8" w:tplc="0409001B" w:tentative="1">
      <w:start w:val="1"/>
      <w:numFmt w:val="lowerRoman"/>
      <w:lvlText w:val="%9."/>
      <w:lvlJc w:val="right"/>
      <w:pPr>
        <w:ind w:left="6538" w:hanging="180"/>
      </w:pPr>
      <w:rPr>
        <w:rFonts w:cs="Times New Roman"/>
      </w:rPr>
    </w:lvl>
  </w:abstractNum>
  <w:abstractNum w:abstractNumId="5" w15:restartNumberingAfterBreak="0">
    <w:nsid w:val="69523CCF"/>
    <w:multiLevelType w:val="multilevel"/>
    <w:tmpl w:val="00000885"/>
    <w:lvl w:ilvl="0">
      <w:start w:val="1"/>
      <w:numFmt w:val="decimal"/>
      <w:lvlText w:val="%1."/>
      <w:lvlJc w:val="left"/>
      <w:pPr>
        <w:ind w:left="420" w:hanging="485"/>
      </w:pPr>
      <w:rPr>
        <w:rFonts w:ascii="Arial" w:hAnsi="Arial" w:cs="Arial"/>
        <w:b w:val="0"/>
        <w:bCs w:val="0"/>
        <w:spacing w:val="-13"/>
        <w:w w:val="100"/>
        <w:sz w:val="22"/>
        <w:szCs w:val="22"/>
      </w:rPr>
    </w:lvl>
    <w:lvl w:ilvl="1">
      <w:start w:val="1"/>
      <w:numFmt w:val="upperLetter"/>
      <w:lvlText w:val="%2."/>
      <w:lvlJc w:val="left"/>
      <w:pPr>
        <w:ind w:left="1140" w:hanging="360"/>
      </w:pPr>
      <w:rPr>
        <w:rFonts w:ascii="Arial" w:hAnsi="Arial" w:cs="Arial"/>
        <w:b w:val="0"/>
        <w:bCs w:val="0"/>
        <w:spacing w:val="-1"/>
        <w:w w:val="100"/>
        <w:sz w:val="22"/>
        <w:szCs w:val="22"/>
      </w:rPr>
    </w:lvl>
    <w:lvl w:ilvl="2">
      <w:numFmt w:val="bullet"/>
      <w:lvlText w:val="•"/>
      <w:lvlJc w:val="left"/>
      <w:pPr>
        <w:ind w:left="2111" w:hanging="360"/>
      </w:pPr>
    </w:lvl>
    <w:lvl w:ilvl="3">
      <w:numFmt w:val="bullet"/>
      <w:lvlText w:val="•"/>
      <w:lvlJc w:val="left"/>
      <w:pPr>
        <w:ind w:left="3082" w:hanging="360"/>
      </w:pPr>
    </w:lvl>
    <w:lvl w:ilvl="4">
      <w:numFmt w:val="bullet"/>
      <w:lvlText w:val="•"/>
      <w:lvlJc w:val="left"/>
      <w:pPr>
        <w:ind w:left="4053" w:hanging="360"/>
      </w:pPr>
    </w:lvl>
    <w:lvl w:ilvl="5">
      <w:numFmt w:val="bullet"/>
      <w:lvlText w:val="•"/>
      <w:lvlJc w:val="left"/>
      <w:pPr>
        <w:ind w:left="5024" w:hanging="360"/>
      </w:pPr>
    </w:lvl>
    <w:lvl w:ilvl="6">
      <w:numFmt w:val="bullet"/>
      <w:lvlText w:val="•"/>
      <w:lvlJc w:val="left"/>
      <w:pPr>
        <w:ind w:left="5995" w:hanging="360"/>
      </w:pPr>
    </w:lvl>
    <w:lvl w:ilvl="7">
      <w:numFmt w:val="bullet"/>
      <w:lvlText w:val="•"/>
      <w:lvlJc w:val="left"/>
      <w:pPr>
        <w:ind w:left="6966" w:hanging="360"/>
      </w:pPr>
    </w:lvl>
    <w:lvl w:ilvl="8">
      <w:numFmt w:val="bullet"/>
      <w:lvlText w:val="•"/>
      <w:lvlJc w:val="left"/>
      <w:pPr>
        <w:ind w:left="7937" w:hanging="36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199"/>
    <w:rsid w:val="001134BA"/>
    <w:rsid w:val="00194E96"/>
    <w:rsid w:val="0027585D"/>
    <w:rsid w:val="00282A25"/>
    <w:rsid w:val="002874BC"/>
    <w:rsid w:val="002A5B4A"/>
    <w:rsid w:val="00582199"/>
    <w:rsid w:val="006819B4"/>
    <w:rsid w:val="0083416D"/>
    <w:rsid w:val="00847E64"/>
    <w:rsid w:val="00A964F7"/>
    <w:rsid w:val="00B00797"/>
    <w:rsid w:val="00C40522"/>
    <w:rsid w:val="00C4767D"/>
    <w:rsid w:val="00CF55A0"/>
    <w:rsid w:val="00F90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18C6E829-7D66-4CD2-AB36-D9E470DD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rPr>
  </w:style>
  <w:style w:type="paragraph" w:styleId="Heading1">
    <w:name w:val="heading 1"/>
    <w:basedOn w:val="Normal"/>
    <w:next w:val="Normal"/>
    <w:link w:val="Heading1Char"/>
    <w:uiPriority w:val="1"/>
    <w:qFormat/>
    <w:pPr>
      <w:spacing w:before="65"/>
      <w:ind w:left="3445" w:right="3134"/>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99"/>
    <w:semiHidden/>
    <w:locked/>
    <w:rPr>
      <w:rFonts w:ascii="Arial" w:hAnsi="Arial" w:cs="Arial"/>
    </w:rPr>
  </w:style>
  <w:style w:type="paragraph" w:styleId="ListParagraph">
    <w:name w:val="List Paragraph"/>
    <w:basedOn w:val="Normal"/>
    <w:uiPriority w:val="1"/>
    <w:qFormat/>
    <w:pPr>
      <w:ind w:left="420"/>
    </w:pPr>
    <w:rPr>
      <w:sz w:val="24"/>
      <w:szCs w:val="24"/>
    </w:rPr>
  </w:style>
  <w:style w:type="paragraph" w:customStyle="1" w:styleId="TableParagraph">
    <w:name w:val="Table Paragraph"/>
    <w:basedOn w:val="Normal"/>
    <w:uiPriority w:val="1"/>
    <w:qFormat/>
    <w:pPr>
      <w:spacing w:before="105"/>
      <w:ind w:left="94"/>
    </w:pPr>
    <w:rPr>
      <w:sz w:val="24"/>
      <w:szCs w:val="24"/>
    </w:rPr>
  </w:style>
  <w:style w:type="paragraph" w:styleId="Header">
    <w:name w:val="header"/>
    <w:basedOn w:val="Normal"/>
    <w:link w:val="HeaderChar"/>
    <w:uiPriority w:val="99"/>
    <w:unhideWhenUsed/>
    <w:rsid w:val="0083416D"/>
    <w:pPr>
      <w:tabs>
        <w:tab w:val="center" w:pos="4680"/>
        <w:tab w:val="right" w:pos="9360"/>
      </w:tabs>
    </w:pPr>
  </w:style>
  <w:style w:type="character" w:customStyle="1" w:styleId="HeaderChar">
    <w:name w:val="Header Char"/>
    <w:basedOn w:val="DefaultParagraphFont"/>
    <w:link w:val="Header"/>
    <w:uiPriority w:val="99"/>
    <w:locked/>
    <w:rsid w:val="0083416D"/>
    <w:rPr>
      <w:rFonts w:ascii="Arial" w:hAnsi="Arial" w:cs="Arial"/>
    </w:rPr>
  </w:style>
  <w:style w:type="paragraph" w:styleId="Footer">
    <w:name w:val="footer"/>
    <w:basedOn w:val="Normal"/>
    <w:link w:val="FooterChar"/>
    <w:uiPriority w:val="99"/>
    <w:unhideWhenUsed/>
    <w:rsid w:val="0083416D"/>
    <w:pPr>
      <w:tabs>
        <w:tab w:val="center" w:pos="4680"/>
        <w:tab w:val="right" w:pos="9360"/>
      </w:tabs>
    </w:pPr>
  </w:style>
  <w:style w:type="character" w:customStyle="1" w:styleId="FooterChar">
    <w:name w:val="Footer Char"/>
    <w:basedOn w:val="DefaultParagraphFont"/>
    <w:link w:val="Footer"/>
    <w:uiPriority w:val="99"/>
    <w:locked/>
    <w:rsid w:val="0083416D"/>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361608">
      <w:marLeft w:val="0"/>
      <w:marRight w:val="0"/>
      <w:marTop w:val="0"/>
      <w:marBottom w:val="0"/>
      <w:divBdr>
        <w:top w:val="none" w:sz="0" w:space="0" w:color="auto"/>
        <w:left w:val="none" w:sz="0" w:space="0" w:color="auto"/>
        <w:bottom w:val="none" w:sz="0" w:space="0" w:color="auto"/>
        <w:right w:val="none" w:sz="0" w:space="0" w:color="auto"/>
      </w:divBdr>
      <w:divsChild>
        <w:div w:id="417361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1423</Words>
  <Characters>8116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Latoya Evette Jenkins</dc:creator>
  <cp:keywords/>
  <dc:description/>
  <cp:lastModifiedBy>Erica Anne Hernandez Smith</cp:lastModifiedBy>
  <cp:revision>2</cp:revision>
  <cp:lastPrinted>2021-08-24T14:57:00Z</cp:lastPrinted>
  <dcterms:created xsi:type="dcterms:W3CDTF">2023-10-03T19:34:00Z</dcterms:created>
  <dcterms:modified xsi:type="dcterms:W3CDTF">2023-10-03T19:34:00Z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PDFium</vt:lpwstr>
  </property>
</Properties>
</file>